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Pr="001B0A2A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A4308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1761E">
        <w:rPr>
          <w:rFonts w:ascii="Times New Roman" w:hAnsi="Times New Roman"/>
          <w:b/>
          <w:sz w:val="18"/>
          <w:szCs w:val="18"/>
        </w:rPr>
        <w:t>Протокол №</w:t>
      </w:r>
      <w:r w:rsidR="001A4308">
        <w:rPr>
          <w:rFonts w:ascii="Times New Roman" w:hAnsi="Times New Roman"/>
          <w:b/>
          <w:sz w:val="18"/>
          <w:szCs w:val="18"/>
          <w:lang w:val="kk-KZ"/>
        </w:rPr>
        <w:t>3</w:t>
      </w:r>
    </w:p>
    <w:p w:rsidR="001B7B27" w:rsidRPr="0001761E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1761E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854CD5" w:rsidRPr="0001761E">
        <w:rPr>
          <w:rFonts w:ascii="Times New Roman" w:hAnsi="Times New Roman"/>
          <w:b/>
          <w:sz w:val="18"/>
          <w:szCs w:val="18"/>
        </w:rPr>
        <w:t>5</w:t>
      </w:r>
      <w:r w:rsidRPr="0001761E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01761E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1761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01761E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01761E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01761E">
        <w:rPr>
          <w:rFonts w:ascii="Times New Roman" w:hAnsi="Times New Roman"/>
          <w:b/>
          <w:sz w:val="18"/>
          <w:szCs w:val="18"/>
        </w:rPr>
        <w:t xml:space="preserve">           </w:t>
      </w:r>
      <w:r w:rsidRPr="0001761E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01761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01761E">
        <w:rPr>
          <w:rFonts w:ascii="Times New Roman" w:hAnsi="Times New Roman"/>
          <w:b/>
          <w:sz w:val="18"/>
          <w:szCs w:val="18"/>
        </w:rPr>
        <w:t xml:space="preserve">  «</w:t>
      </w:r>
      <w:r w:rsidR="001A4308">
        <w:rPr>
          <w:rFonts w:ascii="Times New Roman" w:hAnsi="Times New Roman"/>
          <w:b/>
          <w:sz w:val="18"/>
          <w:szCs w:val="18"/>
        </w:rPr>
        <w:t>13</w:t>
      </w:r>
      <w:r w:rsidR="00AE4DD6" w:rsidRPr="0001761E">
        <w:rPr>
          <w:rFonts w:ascii="Times New Roman" w:hAnsi="Times New Roman"/>
          <w:b/>
          <w:sz w:val="18"/>
          <w:szCs w:val="18"/>
        </w:rPr>
        <w:t xml:space="preserve"> </w:t>
      </w:r>
      <w:r w:rsidRPr="0001761E">
        <w:rPr>
          <w:rFonts w:ascii="Times New Roman" w:hAnsi="Times New Roman"/>
          <w:b/>
          <w:sz w:val="18"/>
          <w:szCs w:val="18"/>
        </w:rPr>
        <w:t>»</w:t>
      </w:r>
      <w:r w:rsidR="00D917EA" w:rsidRPr="0001761E">
        <w:rPr>
          <w:rFonts w:ascii="Times New Roman" w:hAnsi="Times New Roman"/>
          <w:b/>
          <w:sz w:val="18"/>
          <w:szCs w:val="18"/>
        </w:rPr>
        <w:t xml:space="preserve"> </w:t>
      </w:r>
      <w:r w:rsidR="005116AE" w:rsidRPr="0001761E">
        <w:rPr>
          <w:rFonts w:ascii="Times New Roman" w:hAnsi="Times New Roman"/>
          <w:b/>
          <w:sz w:val="18"/>
          <w:szCs w:val="18"/>
        </w:rPr>
        <w:t xml:space="preserve"> </w:t>
      </w:r>
      <w:r w:rsidR="00854CD5" w:rsidRPr="0001761E">
        <w:rPr>
          <w:rFonts w:ascii="Times New Roman" w:hAnsi="Times New Roman"/>
          <w:b/>
          <w:sz w:val="18"/>
          <w:szCs w:val="18"/>
        </w:rPr>
        <w:t xml:space="preserve">января </w:t>
      </w:r>
      <w:r w:rsidRPr="0001761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01761E">
        <w:rPr>
          <w:rFonts w:ascii="Times New Roman" w:hAnsi="Times New Roman"/>
          <w:b/>
          <w:sz w:val="18"/>
          <w:szCs w:val="18"/>
        </w:rPr>
        <w:t xml:space="preserve"> 202</w:t>
      </w:r>
      <w:r w:rsidR="00854CD5" w:rsidRPr="0001761E">
        <w:rPr>
          <w:rFonts w:ascii="Times New Roman" w:hAnsi="Times New Roman"/>
          <w:b/>
          <w:sz w:val="18"/>
          <w:szCs w:val="18"/>
        </w:rPr>
        <w:t>5</w:t>
      </w:r>
      <w:r w:rsidR="0010768B" w:rsidRPr="0001761E">
        <w:rPr>
          <w:rFonts w:ascii="Times New Roman" w:hAnsi="Times New Roman"/>
          <w:b/>
          <w:sz w:val="18"/>
          <w:szCs w:val="18"/>
        </w:rPr>
        <w:t xml:space="preserve"> г</w:t>
      </w:r>
      <w:r w:rsidRPr="0001761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01761E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01761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01761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01761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01761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01761E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3686"/>
        <w:gridCol w:w="1276"/>
        <w:gridCol w:w="708"/>
        <w:gridCol w:w="1134"/>
        <w:gridCol w:w="1560"/>
        <w:gridCol w:w="1275"/>
        <w:gridCol w:w="993"/>
      </w:tblGrid>
      <w:tr w:rsidR="00EB24B8" w:rsidRPr="0001761E" w:rsidTr="00E04BA7">
        <w:trPr>
          <w:trHeight w:val="416"/>
        </w:trPr>
        <w:tc>
          <w:tcPr>
            <w:tcW w:w="704" w:type="dxa"/>
            <w:hideMark/>
          </w:tcPr>
          <w:p w:rsidR="00EB338D" w:rsidRPr="0001761E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76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827" w:type="dxa"/>
            <w:hideMark/>
          </w:tcPr>
          <w:p w:rsidR="00EB338D" w:rsidRPr="0001761E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76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</w:tcPr>
          <w:p w:rsidR="00132AC3" w:rsidRPr="0001761E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6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EB338D" w:rsidRPr="0001761E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EB338D" w:rsidRPr="0001761E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76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hideMark/>
          </w:tcPr>
          <w:p w:rsidR="00EB338D" w:rsidRPr="0001761E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76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01761E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76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EB338D" w:rsidRPr="0001761E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76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EB338D" w:rsidRPr="0001761E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993" w:type="dxa"/>
          </w:tcPr>
          <w:p w:rsidR="00EB338D" w:rsidRPr="0001761E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76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565938" w:rsidRPr="00854CD5" w:rsidTr="00E04BA7">
        <w:trPr>
          <w:trHeight w:val="413"/>
        </w:trPr>
        <w:tc>
          <w:tcPr>
            <w:tcW w:w="704" w:type="dxa"/>
          </w:tcPr>
          <w:p w:rsidR="00565938" w:rsidRPr="00854CD5" w:rsidRDefault="00565938" w:rsidP="005659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854CD5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827" w:type="dxa"/>
          </w:tcPr>
          <w:p w:rsidR="00565938" w:rsidRPr="00F90C09" w:rsidRDefault="00565938" w:rsidP="00521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Mini-Spike Аспирационные и инъекционные фильтр-канюли д/многодозных флаконов</w:t>
            </w:r>
          </w:p>
        </w:tc>
        <w:tc>
          <w:tcPr>
            <w:tcW w:w="368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Mini-Spike Аспирационные и инъекционные фильтр-канюли д/многодозных флаконов</w:t>
            </w:r>
          </w:p>
        </w:tc>
        <w:tc>
          <w:tcPr>
            <w:tcW w:w="127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1560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1 385 000,00   </w:t>
            </w:r>
          </w:p>
        </w:tc>
        <w:tc>
          <w:tcPr>
            <w:tcW w:w="1275" w:type="dxa"/>
          </w:tcPr>
          <w:p w:rsidR="00565938" w:rsidRDefault="00565938" w:rsidP="005214EF">
            <w:pPr>
              <w:spacing w:after="0"/>
              <w:jc w:val="center"/>
            </w:pPr>
            <w:r w:rsidRPr="009508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9508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9508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9508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565938" w:rsidRPr="007870FB" w:rsidRDefault="00565938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1380</w:t>
            </w:r>
          </w:p>
        </w:tc>
      </w:tr>
      <w:tr w:rsidR="00565938" w:rsidRPr="00854CD5" w:rsidTr="00E04BA7">
        <w:trPr>
          <w:trHeight w:val="413"/>
        </w:trPr>
        <w:tc>
          <w:tcPr>
            <w:tcW w:w="704" w:type="dxa"/>
          </w:tcPr>
          <w:p w:rsidR="00565938" w:rsidRPr="00854CD5" w:rsidRDefault="00565938" w:rsidP="005659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3827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Гель для ультразвуковой диагностики ЕКО Gel EBVS 5000</w:t>
            </w:r>
          </w:p>
        </w:tc>
        <w:tc>
          <w:tcPr>
            <w:tcW w:w="368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Гель для ультразвуковой диагностики ЕКО Gel EBVS 5000</w:t>
            </w:r>
          </w:p>
        </w:tc>
        <w:tc>
          <w:tcPr>
            <w:tcW w:w="127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8955</w:t>
            </w:r>
          </w:p>
        </w:tc>
        <w:tc>
          <w:tcPr>
            <w:tcW w:w="1560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322 380,00   </w:t>
            </w:r>
          </w:p>
        </w:tc>
        <w:tc>
          <w:tcPr>
            <w:tcW w:w="1275" w:type="dxa"/>
          </w:tcPr>
          <w:p w:rsidR="00565938" w:rsidRDefault="00565938" w:rsidP="005214EF">
            <w:pPr>
              <w:spacing w:after="0"/>
              <w:jc w:val="center"/>
            </w:pPr>
            <w:r w:rsidRPr="009508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9508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9508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9508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565938" w:rsidRPr="007870FB" w:rsidRDefault="00565938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8950</w:t>
            </w:r>
          </w:p>
        </w:tc>
      </w:tr>
      <w:tr w:rsidR="00565938" w:rsidRPr="00854CD5" w:rsidTr="00E04BA7">
        <w:trPr>
          <w:trHeight w:val="413"/>
        </w:trPr>
        <w:tc>
          <w:tcPr>
            <w:tcW w:w="704" w:type="dxa"/>
          </w:tcPr>
          <w:p w:rsidR="00565938" w:rsidRPr="00854CD5" w:rsidRDefault="00565938" w:rsidP="005659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827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Изделия медицинские для забора крови Иглы бабочки в комплекте с луэр-адаптером, размерами 23G*3/4(0,6*1,9мм) с длиной катетера 19см</w:t>
            </w:r>
          </w:p>
        </w:tc>
        <w:tc>
          <w:tcPr>
            <w:tcW w:w="368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Изделия медицинские для забора крови Иглы бабочки в комплекте с луэр-адаптером, размерами 23G*3/4(0,6*1,9мм) с длиной катетера 19см</w:t>
            </w:r>
          </w:p>
        </w:tc>
        <w:tc>
          <w:tcPr>
            <w:tcW w:w="127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34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185,4</w:t>
            </w:r>
          </w:p>
        </w:tc>
        <w:tc>
          <w:tcPr>
            <w:tcW w:w="1560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1 854 000,00   </w:t>
            </w:r>
          </w:p>
        </w:tc>
        <w:tc>
          <w:tcPr>
            <w:tcW w:w="1275" w:type="dxa"/>
          </w:tcPr>
          <w:p w:rsidR="00565938" w:rsidRDefault="00565938" w:rsidP="005214EF">
            <w:pPr>
              <w:spacing w:after="0"/>
              <w:jc w:val="center"/>
            </w:pP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C748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Nuralimed</w:t>
            </w: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565938" w:rsidRPr="00F52C96" w:rsidRDefault="00565938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185</w:t>
            </w:r>
          </w:p>
        </w:tc>
      </w:tr>
      <w:tr w:rsidR="00565938" w:rsidRPr="00854CD5" w:rsidTr="00E04BA7">
        <w:trPr>
          <w:trHeight w:val="413"/>
        </w:trPr>
        <w:tc>
          <w:tcPr>
            <w:tcW w:w="704" w:type="dxa"/>
          </w:tcPr>
          <w:p w:rsidR="00565938" w:rsidRPr="00854CD5" w:rsidRDefault="00565938" w:rsidP="005659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3827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Канюля внутривен,  с катетером и клапаном для инъекций 20G</w:t>
            </w:r>
          </w:p>
        </w:tc>
        <w:tc>
          <w:tcPr>
            <w:tcW w:w="368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Канюля внутривен  с каиетером и клапаном для инъекций 20G</w:t>
            </w:r>
          </w:p>
        </w:tc>
        <w:tc>
          <w:tcPr>
            <w:tcW w:w="127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92 628,00   </w:t>
            </w:r>
          </w:p>
        </w:tc>
        <w:tc>
          <w:tcPr>
            <w:tcW w:w="1275" w:type="dxa"/>
          </w:tcPr>
          <w:p w:rsidR="00565938" w:rsidRDefault="00565938" w:rsidP="005214EF">
            <w:pPr>
              <w:spacing w:after="0"/>
              <w:jc w:val="center"/>
            </w:pP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C748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Nuralimed</w:t>
            </w: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565938" w:rsidRPr="00F52C96" w:rsidRDefault="00565938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77</w:t>
            </w:r>
          </w:p>
        </w:tc>
      </w:tr>
      <w:tr w:rsidR="00565938" w:rsidRPr="00854CD5" w:rsidTr="00E04BA7">
        <w:trPr>
          <w:trHeight w:val="413"/>
        </w:trPr>
        <w:tc>
          <w:tcPr>
            <w:tcW w:w="704" w:type="dxa"/>
          </w:tcPr>
          <w:p w:rsidR="00565938" w:rsidRPr="00854CD5" w:rsidRDefault="00565938" w:rsidP="005659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827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14G с инъекц клапаном</w:t>
            </w:r>
          </w:p>
        </w:tc>
        <w:tc>
          <w:tcPr>
            <w:tcW w:w="368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14G с инъекц клапаном</w:t>
            </w:r>
          </w:p>
        </w:tc>
        <w:tc>
          <w:tcPr>
            <w:tcW w:w="127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4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69 471,00   </w:t>
            </w:r>
          </w:p>
        </w:tc>
        <w:tc>
          <w:tcPr>
            <w:tcW w:w="1275" w:type="dxa"/>
          </w:tcPr>
          <w:p w:rsidR="00565938" w:rsidRDefault="00565938" w:rsidP="005214EF">
            <w:pPr>
              <w:spacing w:after="0"/>
              <w:jc w:val="center"/>
            </w:pP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C748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Nuralimed</w:t>
            </w: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565938" w:rsidRPr="00F52C96" w:rsidRDefault="00565938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77</w:t>
            </w:r>
          </w:p>
        </w:tc>
      </w:tr>
      <w:tr w:rsidR="00565938" w:rsidRPr="00854CD5" w:rsidTr="00E04BA7">
        <w:trPr>
          <w:trHeight w:val="413"/>
        </w:trPr>
        <w:tc>
          <w:tcPr>
            <w:tcW w:w="704" w:type="dxa"/>
          </w:tcPr>
          <w:p w:rsidR="00565938" w:rsidRPr="00854CD5" w:rsidRDefault="00565938" w:rsidP="005659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3827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18G с инъекц клапаном</w:t>
            </w:r>
          </w:p>
        </w:tc>
        <w:tc>
          <w:tcPr>
            <w:tcW w:w="368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18G с инъекц клапаном</w:t>
            </w:r>
          </w:p>
        </w:tc>
        <w:tc>
          <w:tcPr>
            <w:tcW w:w="127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134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185 256,00   </w:t>
            </w:r>
          </w:p>
        </w:tc>
        <w:tc>
          <w:tcPr>
            <w:tcW w:w="1275" w:type="dxa"/>
          </w:tcPr>
          <w:p w:rsidR="00565938" w:rsidRDefault="00565938" w:rsidP="005214EF">
            <w:pPr>
              <w:spacing w:after="0"/>
              <w:jc w:val="center"/>
            </w:pP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C748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Nuralimed</w:t>
            </w: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565938" w:rsidRPr="00F52C96" w:rsidRDefault="00565938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77</w:t>
            </w:r>
          </w:p>
        </w:tc>
      </w:tr>
      <w:tr w:rsidR="00565938" w:rsidRPr="00854CD5" w:rsidTr="00E04BA7">
        <w:trPr>
          <w:trHeight w:val="413"/>
        </w:trPr>
        <w:tc>
          <w:tcPr>
            <w:tcW w:w="704" w:type="dxa"/>
          </w:tcPr>
          <w:p w:rsidR="00565938" w:rsidRPr="00854CD5" w:rsidRDefault="00565938" w:rsidP="005659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827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 xml:space="preserve">Катетр/канюля внутривен периф размеры 22G с инъекц клапаном, </w:t>
            </w:r>
          </w:p>
        </w:tc>
        <w:tc>
          <w:tcPr>
            <w:tcW w:w="368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 xml:space="preserve">Катетр/канюля внутривен периф размеры 22G с инъекц клапаном, </w:t>
            </w:r>
          </w:p>
        </w:tc>
        <w:tc>
          <w:tcPr>
            <w:tcW w:w="127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134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277 884,00   </w:t>
            </w:r>
          </w:p>
        </w:tc>
        <w:tc>
          <w:tcPr>
            <w:tcW w:w="1275" w:type="dxa"/>
          </w:tcPr>
          <w:p w:rsidR="00565938" w:rsidRDefault="00565938" w:rsidP="005214EF">
            <w:pPr>
              <w:spacing w:after="0"/>
              <w:jc w:val="center"/>
            </w:pP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C748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Nuralimed</w:t>
            </w: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565938" w:rsidRPr="00F52C96" w:rsidRDefault="00565938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77</w:t>
            </w:r>
          </w:p>
        </w:tc>
      </w:tr>
      <w:tr w:rsidR="00565938" w:rsidRPr="00854CD5" w:rsidTr="00E04BA7">
        <w:trPr>
          <w:trHeight w:val="413"/>
        </w:trPr>
        <w:tc>
          <w:tcPr>
            <w:tcW w:w="704" w:type="dxa"/>
          </w:tcPr>
          <w:p w:rsidR="00565938" w:rsidRPr="00854CD5" w:rsidRDefault="00565938" w:rsidP="005659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3827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 размер 24 G с инъекц клапаном</w:t>
            </w:r>
          </w:p>
        </w:tc>
        <w:tc>
          <w:tcPr>
            <w:tcW w:w="368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 размер 24 G с инъекц клапаном</w:t>
            </w:r>
          </w:p>
        </w:tc>
        <w:tc>
          <w:tcPr>
            <w:tcW w:w="127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1134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355 074,00   </w:t>
            </w:r>
          </w:p>
        </w:tc>
        <w:tc>
          <w:tcPr>
            <w:tcW w:w="1275" w:type="dxa"/>
          </w:tcPr>
          <w:p w:rsidR="00565938" w:rsidRDefault="00565938" w:rsidP="005214EF">
            <w:pPr>
              <w:spacing w:after="0"/>
              <w:jc w:val="center"/>
            </w:pP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C748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Nuralimed</w:t>
            </w: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565938" w:rsidRPr="00F52C96" w:rsidRDefault="00565938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77</w:t>
            </w:r>
          </w:p>
        </w:tc>
      </w:tr>
      <w:tr w:rsidR="00565938" w:rsidRPr="00854CD5" w:rsidTr="00E04BA7">
        <w:trPr>
          <w:trHeight w:val="413"/>
        </w:trPr>
        <w:tc>
          <w:tcPr>
            <w:tcW w:w="704" w:type="dxa"/>
          </w:tcPr>
          <w:p w:rsidR="00565938" w:rsidRPr="00854CD5" w:rsidRDefault="00565938" w:rsidP="005659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3827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размеры 26 G с инъекц клапаном</w:t>
            </w:r>
          </w:p>
        </w:tc>
        <w:tc>
          <w:tcPr>
            <w:tcW w:w="368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размеры 26 G с инъекц клапаном</w:t>
            </w:r>
          </w:p>
        </w:tc>
        <w:tc>
          <w:tcPr>
            <w:tcW w:w="1276" w:type="dxa"/>
          </w:tcPr>
          <w:p w:rsidR="00565938" w:rsidRPr="00F90C09" w:rsidRDefault="0056593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2827</w:t>
            </w:r>
          </w:p>
        </w:tc>
        <w:tc>
          <w:tcPr>
            <w:tcW w:w="1134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565938" w:rsidRPr="00F90C09" w:rsidRDefault="0056593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218 216,13   </w:t>
            </w:r>
          </w:p>
        </w:tc>
        <w:tc>
          <w:tcPr>
            <w:tcW w:w="1275" w:type="dxa"/>
          </w:tcPr>
          <w:p w:rsidR="00565938" w:rsidRDefault="00565938" w:rsidP="005214EF">
            <w:pPr>
              <w:spacing w:after="0"/>
              <w:jc w:val="center"/>
            </w:pP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C748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Nuralimed</w:t>
            </w:r>
            <w:r w:rsidRPr="00C7485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565938" w:rsidRPr="00F52C96" w:rsidRDefault="00565938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77</w:t>
            </w:r>
          </w:p>
        </w:tc>
      </w:tr>
      <w:tr w:rsidR="008728C0" w:rsidRPr="00854CD5" w:rsidTr="00E04BA7">
        <w:trPr>
          <w:trHeight w:val="413"/>
        </w:trPr>
        <w:tc>
          <w:tcPr>
            <w:tcW w:w="704" w:type="dxa"/>
          </w:tcPr>
          <w:p w:rsidR="008728C0" w:rsidRPr="00854CD5" w:rsidRDefault="008728C0" w:rsidP="008728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3827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Клеенка подкладная резтнотканевая оранж вид А</w:t>
            </w:r>
          </w:p>
        </w:tc>
        <w:tc>
          <w:tcPr>
            <w:tcW w:w="368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Клеенка подкладная резтнотканевая оранж вид А</w:t>
            </w:r>
          </w:p>
        </w:tc>
        <w:tc>
          <w:tcPr>
            <w:tcW w:w="127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пог.м</w:t>
            </w:r>
          </w:p>
        </w:tc>
        <w:tc>
          <w:tcPr>
            <w:tcW w:w="708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1560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612 000,00   </w:t>
            </w:r>
          </w:p>
        </w:tc>
        <w:tc>
          <w:tcPr>
            <w:tcW w:w="1275" w:type="dxa"/>
          </w:tcPr>
          <w:p w:rsidR="008728C0" w:rsidRDefault="008728C0" w:rsidP="005214EF">
            <w:pPr>
              <w:spacing w:after="0"/>
              <w:jc w:val="center"/>
            </w:pPr>
            <w:r w:rsidRPr="003772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3772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3772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3772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8728C0" w:rsidRPr="007870FB" w:rsidRDefault="008728C0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2715</w:t>
            </w:r>
          </w:p>
        </w:tc>
      </w:tr>
      <w:tr w:rsidR="008728C0" w:rsidRPr="00854CD5" w:rsidTr="00E04BA7">
        <w:trPr>
          <w:trHeight w:val="413"/>
        </w:trPr>
        <w:tc>
          <w:tcPr>
            <w:tcW w:w="704" w:type="dxa"/>
          </w:tcPr>
          <w:p w:rsidR="008728C0" w:rsidRPr="00854CD5" w:rsidRDefault="008728C0" w:rsidP="008728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3827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Краник запорный трехходовой</w:t>
            </w:r>
          </w:p>
        </w:tc>
        <w:tc>
          <w:tcPr>
            <w:tcW w:w="368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 xml:space="preserve">Краник запорный трехходовой  </w:t>
            </w:r>
          </w:p>
        </w:tc>
        <w:tc>
          <w:tcPr>
            <w:tcW w:w="127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60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465 000,00   </w:t>
            </w:r>
          </w:p>
        </w:tc>
        <w:tc>
          <w:tcPr>
            <w:tcW w:w="1275" w:type="dxa"/>
          </w:tcPr>
          <w:p w:rsidR="008728C0" w:rsidRDefault="008728C0" w:rsidP="005214EF">
            <w:pPr>
              <w:spacing w:after="0"/>
              <w:jc w:val="center"/>
            </w:pPr>
            <w:r w:rsidRPr="003772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3772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3772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3772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8728C0" w:rsidRPr="007870FB" w:rsidRDefault="008728C0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308</w:t>
            </w:r>
          </w:p>
        </w:tc>
      </w:tr>
      <w:tr w:rsidR="00332C89" w:rsidRPr="00854CD5" w:rsidTr="00E04BA7">
        <w:trPr>
          <w:trHeight w:val="413"/>
        </w:trPr>
        <w:tc>
          <w:tcPr>
            <w:tcW w:w="704" w:type="dxa"/>
          </w:tcPr>
          <w:p w:rsidR="00332C89" w:rsidRPr="00854CD5" w:rsidRDefault="00332C89" w:rsidP="00332C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3827" w:type="dxa"/>
          </w:tcPr>
          <w:p w:rsidR="00332C89" w:rsidRPr="00F90C09" w:rsidRDefault="00332C89" w:rsidP="005214EF">
            <w:pPr>
              <w:spacing w:after="0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Мундштук для алкотестера </w:t>
            </w:r>
          </w:p>
        </w:tc>
        <w:tc>
          <w:tcPr>
            <w:tcW w:w="3686" w:type="dxa"/>
          </w:tcPr>
          <w:p w:rsidR="00332C89" w:rsidRPr="00F90C09" w:rsidRDefault="00332C89" w:rsidP="005214E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Мундштуки для алкотестера  5820, Предназначен для контактного продувания с алкотестерами DRAGER  5820. В упаковке: 100 штук.  Мундштук представляет собой одноразовую насадку, оснащенную защитной перегородкой, предназначенной для защиты прибора от попадания в него капель слюны.  </w:t>
            </w:r>
          </w:p>
        </w:tc>
        <w:tc>
          <w:tcPr>
            <w:tcW w:w="1276" w:type="dxa"/>
          </w:tcPr>
          <w:p w:rsidR="00332C89" w:rsidRPr="00F90C09" w:rsidRDefault="00332C89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332C89" w:rsidRPr="00F90C09" w:rsidRDefault="00332C89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332C89" w:rsidRPr="00F90C09" w:rsidRDefault="00332C89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60" w:type="dxa"/>
          </w:tcPr>
          <w:p w:rsidR="00332C89" w:rsidRPr="00F90C09" w:rsidRDefault="00332C89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840 000,00   </w:t>
            </w:r>
          </w:p>
        </w:tc>
        <w:tc>
          <w:tcPr>
            <w:tcW w:w="1275" w:type="dxa"/>
          </w:tcPr>
          <w:p w:rsidR="00332C89" w:rsidRPr="007870FB" w:rsidRDefault="00332C89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870F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Hassar Trade</w:t>
            </w:r>
            <w:r w:rsidRPr="007870F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 w:rsidRPr="007870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</w:t>
            </w:r>
          </w:p>
          <w:p w:rsidR="00332C89" w:rsidRDefault="00332C89" w:rsidP="005214EF">
            <w:pPr>
              <w:spacing w:after="0"/>
              <w:jc w:val="center"/>
            </w:pPr>
          </w:p>
        </w:tc>
        <w:tc>
          <w:tcPr>
            <w:tcW w:w="993" w:type="dxa"/>
          </w:tcPr>
          <w:p w:rsidR="00332C89" w:rsidRPr="00332C89" w:rsidRDefault="00332C89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415</w:t>
            </w:r>
          </w:p>
        </w:tc>
      </w:tr>
      <w:tr w:rsidR="008728C0" w:rsidRPr="00854CD5" w:rsidTr="00E04BA7">
        <w:trPr>
          <w:trHeight w:val="413"/>
        </w:trPr>
        <w:tc>
          <w:tcPr>
            <w:tcW w:w="704" w:type="dxa"/>
          </w:tcPr>
          <w:p w:rsidR="008728C0" w:rsidRPr="00854CD5" w:rsidRDefault="008728C0" w:rsidP="008728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3827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3,0,</w:t>
            </w:r>
          </w:p>
        </w:tc>
        <w:tc>
          <w:tcPr>
            <w:tcW w:w="368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3,0</w:t>
            </w:r>
          </w:p>
        </w:tc>
        <w:tc>
          <w:tcPr>
            <w:tcW w:w="127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29 110,00   </w:t>
            </w:r>
          </w:p>
        </w:tc>
        <w:tc>
          <w:tcPr>
            <w:tcW w:w="1275" w:type="dxa"/>
          </w:tcPr>
          <w:p w:rsidR="008728C0" w:rsidRDefault="008728C0" w:rsidP="005214EF">
            <w:pPr>
              <w:spacing w:after="0"/>
              <w:jc w:val="center"/>
            </w:pP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8728C0" w:rsidRPr="007870FB" w:rsidRDefault="008728C0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</w:tr>
      <w:tr w:rsidR="008728C0" w:rsidRPr="00854CD5" w:rsidTr="00E04BA7">
        <w:trPr>
          <w:trHeight w:val="413"/>
        </w:trPr>
        <w:tc>
          <w:tcPr>
            <w:tcW w:w="704" w:type="dxa"/>
          </w:tcPr>
          <w:p w:rsidR="008728C0" w:rsidRPr="00854CD5" w:rsidRDefault="008728C0" w:rsidP="008728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3827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3,5</w:t>
            </w:r>
          </w:p>
        </w:tc>
        <w:tc>
          <w:tcPr>
            <w:tcW w:w="368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3,5</w:t>
            </w:r>
          </w:p>
        </w:tc>
        <w:tc>
          <w:tcPr>
            <w:tcW w:w="127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29 110,00   </w:t>
            </w:r>
          </w:p>
        </w:tc>
        <w:tc>
          <w:tcPr>
            <w:tcW w:w="1275" w:type="dxa"/>
          </w:tcPr>
          <w:p w:rsidR="008728C0" w:rsidRDefault="008728C0" w:rsidP="005214EF">
            <w:pPr>
              <w:spacing w:after="0"/>
              <w:jc w:val="center"/>
            </w:pP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8728C0" w:rsidRPr="007870FB" w:rsidRDefault="008728C0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</w:tr>
      <w:tr w:rsidR="008728C0" w:rsidRPr="00854CD5" w:rsidTr="00E04BA7">
        <w:trPr>
          <w:trHeight w:val="413"/>
        </w:trPr>
        <w:tc>
          <w:tcPr>
            <w:tcW w:w="704" w:type="dxa"/>
          </w:tcPr>
          <w:p w:rsidR="008728C0" w:rsidRPr="00854CD5" w:rsidRDefault="008728C0" w:rsidP="008728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lastRenderedPageBreak/>
              <w:t>15</w:t>
            </w:r>
          </w:p>
        </w:tc>
        <w:tc>
          <w:tcPr>
            <w:tcW w:w="3827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7,0</w:t>
            </w:r>
          </w:p>
        </w:tc>
        <w:tc>
          <w:tcPr>
            <w:tcW w:w="368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7,0</w:t>
            </w:r>
          </w:p>
        </w:tc>
        <w:tc>
          <w:tcPr>
            <w:tcW w:w="127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291 100,00   </w:t>
            </w:r>
          </w:p>
        </w:tc>
        <w:tc>
          <w:tcPr>
            <w:tcW w:w="1275" w:type="dxa"/>
          </w:tcPr>
          <w:p w:rsidR="008728C0" w:rsidRDefault="008728C0" w:rsidP="005214EF">
            <w:pPr>
              <w:spacing w:after="0"/>
              <w:jc w:val="center"/>
            </w:pP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8728C0" w:rsidRPr="007870FB" w:rsidRDefault="008728C0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</w:tr>
      <w:tr w:rsidR="008728C0" w:rsidRPr="00854CD5" w:rsidTr="00E04BA7">
        <w:trPr>
          <w:trHeight w:val="413"/>
        </w:trPr>
        <w:tc>
          <w:tcPr>
            <w:tcW w:w="704" w:type="dxa"/>
          </w:tcPr>
          <w:p w:rsidR="008728C0" w:rsidRPr="00854CD5" w:rsidRDefault="008728C0" w:rsidP="008728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3827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7,5</w:t>
            </w:r>
          </w:p>
        </w:tc>
        <w:tc>
          <w:tcPr>
            <w:tcW w:w="368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7,5</w:t>
            </w:r>
          </w:p>
        </w:tc>
        <w:tc>
          <w:tcPr>
            <w:tcW w:w="127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291 100,00   </w:t>
            </w:r>
          </w:p>
        </w:tc>
        <w:tc>
          <w:tcPr>
            <w:tcW w:w="1275" w:type="dxa"/>
          </w:tcPr>
          <w:p w:rsidR="008728C0" w:rsidRDefault="008728C0" w:rsidP="005214EF">
            <w:pPr>
              <w:spacing w:after="0"/>
              <w:jc w:val="center"/>
            </w:pP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8728C0" w:rsidRPr="007870FB" w:rsidRDefault="008728C0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</w:tr>
      <w:tr w:rsidR="008728C0" w:rsidRPr="00854CD5" w:rsidTr="00E04BA7">
        <w:trPr>
          <w:trHeight w:val="413"/>
        </w:trPr>
        <w:tc>
          <w:tcPr>
            <w:tcW w:w="704" w:type="dxa"/>
          </w:tcPr>
          <w:p w:rsidR="008728C0" w:rsidRDefault="008728C0" w:rsidP="008728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3827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манжеты),диам(мм):2,0</w:t>
            </w:r>
          </w:p>
        </w:tc>
        <w:tc>
          <w:tcPr>
            <w:tcW w:w="368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манжеты),диам(мм):2,0</w:t>
            </w:r>
          </w:p>
        </w:tc>
        <w:tc>
          <w:tcPr>
            <w:tcW w:w="127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29 110,00   </w:t>
            </w:r>
          </w:p>
        </w:tc>
        <w:tc>
          <w:tcPr>
            <w:tcW w:w="1275" w:type="dxa"/>
          </w:tcPr>
          <w:p w:rsidR="008728C0" w:rsidRDefault="008728C0" w:rsidP="005214EF">
            <w:pPr>
              <w:spacing w:after="0"/>
              <w:jc w:val="center"/>
            </w:pP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8728C0" w:rsidRPr="007870FB" w:rsidRDefault="008728C0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</w:tr>
      <w:tr w:rsidR="008728C0" w:rsidRPr="00854CD5" w:rsidTr="00E04BA7">
        <w:trPr>
          <w:trHeight w:val="413"/>
        </w:trPr>
        <w:tc>
          <w:tcPr>
            <w:tcW w:w="704" w:type="dxa"/>
          </w:tcPr>
          <w:p w:rsidR="008728C0" w:rsidRDefault="008728C0" w:rsidP="008728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3827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манжеты),диам(мм):2,5</w:t>
            </w:r>
          </w:p>
        </w:tc>
        <w:tc>
          <w:tcPr>
            <w:tcW w:w="368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манжеты),диам(мм):2,5</w:t>
            </w:r>
          </w:p>
        </w:tc>
        <w:tc>
          <w:tcPr>
            <w:tcW w:w="127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29 110,00   </w:t>
            </w:r>
          </w:p>
        </w:tc>
        <w:tc>
          <w:tcPr>
            <w:tcW w:w="1275" w:type="dxa"/>
          </w:tcPr>
          <w:p w:rsidR="008728C0" w:rsidRDefault="008728C0" w:rsidP="005214EF">
            <w:pPr>
              <w:spacing w:after="0"/>
              <w:jc w:val="center"/>
            </w:pP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8728C0" w:rsidRPr="007870FB" w:rsidRDefault="008728C0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</w:tr>
      <w:tr w:rsidR="008728C0" w:rsidRPr="00854CD5" w:rsidTr="00E04BA7">
        <w:trPr>
          <w:trHeight w:val="413"/>
        </w:trPr>
        <w:tc>
          <w:tcPr>
            <w:tcW w:w="704" w:type="dxa"/>
          </w:tcPr>
          <w:p w:rsidR="008728C0" w:rsidRDefault="008728C0" w:rsidP="008728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3827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манжеты),диам(мм):3,0</w:t>
            </w:r>
          </w:p>
        </w:tc>
        <w:tc>
          <w:tcPr>
            <w:tcW w:w="368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манжеты),диам(мм):3,0</w:t>
            </w:r>
          </w:p>
        </w:tc>
        <w:tc>
          <w:tcPr>
            <w:tcW w:w="1276" w:type="dxa"/>
          </w:tcPr>
          <w:p w:rsidR="008728C0" w:rsidRPr="00F90C09" w:rsidRDefault="008728C0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F90C09" w:rsidRDefault="008728C0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29 110,00   </w:t>
            </w:r>
          </w:p>
        </w:tc>
        <w:tc>
          <w:tcPr>
            <w:tcW w:w="1275" w:type="dxa"/>
          </w:tcPr>
          <w:p w:rsidR="008728C0" w:rsidRDefault="008728C0" w:rsidP="005214EF">
            <w:pPr>
              <w:spacing w:after="0"/>
              <w:jc w:val="center"/>
            </w:pP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8728C0" w:rsidRPr="007870FB" w:rsidRDefault="008728C0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</w:tr>
      <w:tr w:rsidR="00A0298F" w:rsidRPr="00854CD5" w:rsidTr="00E04BA7">
        <w:trPr>
          <w:trHeight w:val="413"/>
        </w:trPr>
        <w:tc>
          <w:tcPr>
            <w:tcW w:w="704" w:type="dxa"/>
          </w:tcPr>
          <w:p w:rsidR="00A0298F" w:rsidRDefault="00A0298F" w:rsidP="00A029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827" w:type="dxa"/>
          </w:tcPr>
          <w:p w:rsidR="00A0298F" w:rsidRPr="00F90C09" w:rsidRDefault="00A0298F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манжеты),диам(мм):3,5</w:t>
            </w:r>
          </w:p>
        </w:tc>
        <w:tc>
          <w:tcPr>
            <w:tcW w:w="3686" w:type="dxa"/>
          </w:tcPr>
          <w:p w:rsidR="00A0298F" w:rsidRPr="00F90C09" w:rsidRDefault="00A0298F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манжеты),диам(мм):3,5</w:t>
            </w:r>
          </w:p>
        </w:tc>
        <w:tc>
          <w:tcPr>
            <w:tcW w:w="1276" w:type="dxa"/>
          </w:tcPr>
          <w:p w:rsidR="00A0298F" w:rsidRPr="00F90C09" w:rsidRDefault="00A0298F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A0298F" w:rsidRPr="00F90C09" w:rsidRDefault="00A0298F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A0298F" w:rsidRPr="00F90C09" w:rsidRDefault="00A0298F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A0298F" w:rsidRPr="00F90C09" w:rsidRDefault="00A0298F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29 110,00   </w:t>
            </w:r>
          </w:p>
        </w:tc>
        <w:tc>
          <w:tcPr>
            <w:tcW w:w="1275" w:type="dxa"/>
          </w:tcPr>
          <w:p w:rsidR="00A0298F" w:rsidRDefault="00A0298F" w:rsidP="005214EF">
            <w:pPr>
              <w:spacing w:after="0"/>
              <w:jc w:val="center"/>
            </w:pP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5D357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A0298F" w:rsidRPr="007870FB" w:rsidRDefault="00A0298F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</w:tr>
      <w:tr w:rsidR="00A0298F" w:rsidRPr="00854CD5" w:rsidTr="00E04BA7">
        <w:trPr>
          <w:trHeight w:val="413"/>
        </w:trPr>
        <w:tc>
          <w:tcPr>
            <w:tcW w:w="704" w:type="dxa"/>
          </w:tcPr>
          <w:p w:rsidR="00A0298F" w:rsidRDefault="00A0298F" w:rsidP="00A029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3827" w:type="dxa"/>
          </w:tcPr>
          <w:p w:rsidR="00A0298F" w:rsidRPr="00F90C09" w:rsidRDefault="00A0298F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 xml:space="preserve">Перчатки  нитриловые, неоп, смотр, нестер, однор текстурированные, цвет: синий,разм М </w:t>
            </w:r>
          </w:p>
        </w:tc>
        <w:tc>
          <w:tcPr>
            <w:tcW w:w="3686" w:type="dxa"/>
          </w:tcPr>
          <w:p w:rsidR="00A0298F" w:rsidRPr="00F90C09" w:rsidRDefault="00A0298F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Перчатки   нитриловые, неоп, смотр, нестер, однор текстурированные, цвет: синий,разм М</w:t>
            </w:r>
          </w:p>
        </w:tc>
        <w:tc>
          <w:tcPr>
            <w:tcW w:w="1276" w:type="dxa"/>
          </w:tcPr>
          <w:p w:rsidR="00A0298F" w:rsidRPr="00F90C09" w:rsidRDefault="00A0298F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пара</w:t>
            </w:r>
          </w:p>
        </w:tc>
        <w:tc>
          <w:tcPr>
            <w:tcW w:w="708" w:type="dxa"/>
          </w:tcPr>
          <w:p w:rsidR="00A0298F" w:rsidRPr="00F90C09" w:rsidRDefault="00A0298F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1134" w:type="dxa"/>
          </w:tcPr>
          <w:p w:rsidR="00A0298F" w:rsidRPr="00F90C09" w:rsidRDefault="00A0298F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135,22</w:t>
            </w:r>
          </w:p>
        </w:tc>
        <w:tc>
          <w:tcPr>
            <w:tcW w:w="1560" w:type="dxa"/>
          </w:tcPr>
          <w:p w:rsidR="00A0298F" w:rsidRPr="00F90C09" w:rsidRDefault="00A0298F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7 842 760,00   </w:t>
            </w:r>
          </w:p>
        </w:tc>
        <w:tc>
          <w:tcPr>
            <w:tcW w:w="1275" w:type="dxa"/>
          </w:tcPr>
          <w:p w:rsidR="00A0298F" w:rsidRPr="003103C3" w:rsidRDefault="00B70C7D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  <w:r w:rsidR="00A0298F" w:rsidRPr="007870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3" w:type="dxa"/>
          </w:tcPr>
          <w:p w:rsidR="00A0298F" w:rsidRPr="00854CD5" w:rsidRDefault="00A0298F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A4308" w:rsidRPr="00854CD5" w:rsidTr="00E04BA7">
        <w:trPr>
          <w:trHeight w:val="413"/>
        </w:trPr>
        <w:tc>
          <w:tcPr>
            <w:tcW w:w="704" w:type="dxa"/>
          </w:tcPr>
          <w:p w:rsidR="001A4308" w:rsidRDefault="001A4308" w:rsidP="001A430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3827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Прозрачная пленочная повязка с кромкой Tegaderm I.V, размером 7 см*8,5 см </w:t>
            </w:r>
          </w:p>
        </w:tc>
        <w:tc>
          <w:tcPr>
            <w:tcW w:w="3686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Прозрачная пленочная повязка с кромкой Tegaderm I.V, размером 7 см*8,5 см </w:t>
            </w:r>
          </w:p>
        </w:tc>
        <w:tc>
          <w:tcPr>
            <w:tcW w:w="1276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560" w:type="dxa"/>
          </w:tcPr>
          <w:p w:rsidR="001A4308" w:rsidRPr="00F90C09" w:rsidRDefault="00F90C09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="001A4308"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855 000,00   </w:t>
            </w:r>
          </w:p>
        </w:tc>
        <w:tc>
          <w:tcPr>
            <w:tcW w:w="1275" w:type="dxa"/>
          </w:tcPr>
          <w:p w:rsidR="001A4308" w:rsidRPr="00BD3433" w:rsidRDefault="007C3E43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1A4308" w:rsidRPr="00854CD5" w:rsidRDefault="001A4308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A4308" w:rsidRPr="00854CD5" w:rsidTr="00E04BA7">
        <w:trPr>
          <w:trHeight w:val="413"/>
        </w:trPr>
        <w:tc>
          <w:tcPr>
            <w:tcW w:w="704" w:type="dxa"/>
          </w:tcPr>
          <w:p w:rsidR="001A4308" w:rsidRDefault="001A4308" w:rsidP="001A430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3827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10 мл с игл 21G*1 1/2 инъекц 3х-комп. Стер</w:t>
            </w:r>
          </w:p>
        </w:tc>
        <w:tc>
          <w:tcPr>
            <w:tcW w:w="3686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10 мл с игл 21G*1 1/2 инъекц 3х-комп. Стер</w:t>
            </w:r>
          </w:p>
        </w:tc>
        <w:tc>
          <w:tcPr>
            <w:tcW w:w="1276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149000</w:t>
            </w:r>
          </w:p>
        </w:tc>
        <w:tc>
          <w:tcPr>
            <w:tcW w:w="1134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560" w:type="dxa"/>
          </w:tcPr>
          <w:p w:rsidR="001A4308" w:rsidRPr="00F90C09" w:rsidRDefault="00F90C09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="001A4308"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2 883 150,00   </w:t>
            </w:r>
          </w:p>
        </w:tc>
        <w:tc>
          <w:tcPr>
            <w:tcW w:w="1275" w:type="dxa"/>
          </w:tcPr>
          <w:p w:rsidR="001A4308" w:rsidRPr="00BD3433" w:rsidRDefault="007C3E43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1A4308" w:rsidRPr="00854CD5" w:rsidRDefault="001A4308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A4308" w:rsidRPr="00854CD5" w:rsidTr="00E04BA7">
        <w:trPr>
          <w:trHeight w:val="413"/>
        </w:trPr>
        <w:tc>
          <w:tcPr>
            <w:tcW w:w="704" w:type="dxa"/>
          </w:tcPr>
          <w:p w:rsidR="001A4308" w:rsidRDefault="001A4308" w:rsidP="001A430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3827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20 мл с игл 20G*1 1/2 инъекц 3х-комп. Стер</w:t>
            </w:r>
          </w:p>
        </w:tc>
        <w:tc>
          <w:tcPr>
            <w:tcW w:w="3686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20 мл с игл 20G*1 1/2 инъекц 3х-комп. Стер</w:t>
            </w:r>
          </w:p>
        </w:tc>
        <w:tc>
          <w:tcPr>
            <w:tcW w:w="1276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134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560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251 550,00   </w:t>
            </w:r>
          </w:p>
        </w:tc>
        <w:tc>
          <w:tcPr>
            <w:tcW w:w="1275" w:type="dxa"/>
          </w:tcPr>
          <w:p w:rsidR="001A4308" w:rsidRPr="00BD3433" w:rsidRDefault="007C3E43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1A4308" w:rsidRPr="00854CD5" w:rsidRDefault="001A4308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A4308" w:rsidRPr="00854CD5" w:rsidTr="00E04BA7">
        <w:trPr>
          <w:trHeight w:val="413"/>
        </w:trPr>
        <w:tc>
          <w:tcPr>
            <w:tcW w:w="704" w:type="dxa"/>
          </w:tcPr>
          <w:p w:rsidR="001A4308" w:rsidRDefault="001A4308" w:rsidP="001A430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3827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5 мл с игл 22G*1 1/2 инъекц 3х-комп. Стер</w:t>
            </w:r>
          </w:p>
        </w:tc>
        <w:tc>
          <w:tcPr>
            <w:tcW w:w="3686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"5 мл с игл 22G*1 1/2 инъекц 3х-комп. Стер</w:t>
            </w:r>
          </w:p>
        </w:tc>
        <w:tc>
          <w:tcPr>
            <w:tcW w:w="1276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34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1560" w:type="dxa"/>
          </w:tcPr>
          <w:p w:rsidR="001A4308" w:rsidRPr="00F90C09" w:rsidRDefault="00F90C09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="001A4308"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1 746 000,00   </w:t>
            </w:r>
          </w:p>
        </w:tc>
        <w:tc>
          <w:tcPr>
            <w:tcW w:w="1275" w:type="dxa"/>
          </w:tcPr>
          <w:p w:rsidR="001A4308" w:rsidRPr="00BD3433" w:rsidRDefault="007C3E43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1A4308" w:rsidRPr="00854CD5" w:rsidRDefault="001A4308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A4308" w:rsidRPr="00854CD5" w:rsidTr="00E04BA7">
        <w:trPr>
          <w:trHeight w:val="413"/>
        </w:trPr>
        <w:tc>
          <w:tcPr>
            <w:tcW w:w="704" w:type="dxa"/>
          </w:tcPr>
          <w:p w:rsidR="001A4308" w:rsidRDefault="001A4308" w:rsidP="001A430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827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2 мл с игл 22G*1 1/2 инъекц 3х-комп. Стер</w:t>
            </w:r>
          </w:p>
        </w:tc>
        <w:tc>
          <w:tcPr>
            <w:tcW w:w="3686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"2 мл с игл 22G*1 1/2 инъекц 3х-комп. Стер</w:t>
            </w:r>
          </w:p>
        </w:tc>
        <w:tc>
          <w:tcPr>
            <w:tcW w:w="1276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34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1560" w:type="dxa"/>
          </w:tcPr>
          <w:p w:rsidR="001A4308" w:rsidRPr="00F90C09" w:rsidRDefault="00F90C09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="001A4308"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1 746 000,00   </w:t>
            </w:r>
          </w:p>
        </w:tc>
        <w:tc>
          <w:tcPr>
            <w:tcW w:w="1275" w:type="dxa"/>
          </w:tcPr>
          <w:p w:rsidR="001A4308" w:rsidRPr="00BD3433" w:rsidRDefault="007C3E43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1A4308" w:rsidRPr="00854CD5" w:rsidRDefault="001A4308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C3E43" w:rsidRPr="00854CD5" w:rsidTr="00E04BA7">
        <w:trPr>
          <w:trHeight w:val="413"/>
        </w:trPr>
        <w:tc>
          <w:tcPr>
            <w:tcW w:w="704" w:type="dxa"/>
          </w:tcPr>
          <w:p w:rsidR="007C3E43" w:rsidRDefault="007C3E43" w:rsidP="007C3E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827" w:type="dxa"/>
          </w:tcPr>
          <w:p w:rsidR="007C3E43" w:rsidRPr="00F90C09" w:rsidRDefault="007C3E43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Жане стерильный однократного применения объем 150 мл</w:t>
            </w:r>
          </w:p>
        </w:tc>
        <w:tc>
          <w:tcPr>
            <w:tcW w:w="3686" w:type="dxa"/>
          </w:tcPr>
          <w:p w:rsidR="007C3E43" w:rsidRPr="00F90C09" w:rsidRDefault="007C3E43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Жане стерильный однократного применения объем 150 мл</w:t>
            </w:r>
          </w:p>
        </w:tc>
        <w:tc>
          <w:tcPr>
            <w:tcW w:w="1276" w:type="dxa"/>
          </w:tcPr>
          <w:p w:rsidR="007C3E43" w:rsidRPr="00F90C09" w:rsidRDefault="007C3E43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7C3E43" w:rsidRPr="00F90C09" w:rsidRDefault="007C3E43" w:rsidP="005214E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C3E43" w:rsidRPr="00F90C09" w:rsidRDefault="007C3E43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560" w:type="dxa"/>
          </w:tcPr>
          <w:p w:rsidR="007C3E43" w:rsidRPr="00F90C09" w:rsidRDefault="007C3E43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450 000,00   </w:t>
            </w:r>
          </w:p>
        </w:tc>
        <w:tc>
          <w:tcPr>
            <w:tcW w:w="1275" w:type="dxa"/>
          </w:tcPr>
          <w:p w:rsidR="007C3E43" w:rsidRPr="00BD3433" w:rsidRDefault="007C3E43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7C3E43" w:rsidRPr="00854CD5" w:rsidRDefault="007C3E43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C3E43" w:rsidRPr="00854CD5" w:rsidTr="00E04BA7">
        <w:trPr>
          <w:trHeight w:val="413"/>
        </w:trPr>
        <w:tc>
          <w:tcPr>
            <w:tcW w:w="704" w:type="dxa"/>
          </w:tcPr>
          <w:p w:rsidR="007C3E43" w:rsidRDefault="007C3E43" w:rsidP="007C3E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3827" w:type="dxa"/>
          </w:tcPr>
          <w:p w:rsidR="007C3E43" w:rsidRPr="00F90C09" w:rsidRDefault="007C3E43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50 мл с игл 20G*1 1/2 инъекц 3х-комп. Стер</w:t>
            </w:r>
          </w:p>
        </w:tc>
        <w:tc>
          <w:tcPr>
            <w:tcW w:w="3686" w:type="dxa"/>
          </w:tcPr>
          <w:p w:rsidR="007C3E43" w:rsidRPr="00F90C09" w:rsidRDefault="007C3E43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50 мл с игл 20G*1 1/2 инъекц 3х-комп. Стер</w:t>
            </w:r>
          </w:p>
        </w:tc>
        <w:tc>
          <w:tcPr>
            <w:tcW w:w="1276" w:type="dxa"/>
          </w:tcPr>
          <w:p w:rsidR="007C3E43" w:rsidRPr="00F90C09" w:rsidRDefault="007C3E43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7C3E43" w:rsidRPr="00F90C09" w:rsidRDefault="007C3E43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C3E43" w:rsidRPr="00F90C09" w:rsidRDefault="007C3E43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121,64</w:t>
            </w:r>
          </w:p>
        </w:tc>
        <w:tc>
          <w:tcPr>
            <w:tcW w:w="1560" w:type="dxa"/>
          </w:tcPr>
          <w:p w:rsidR="007C3E43" w:rsidRPr="00F90C09" w:rsidRDefault="007C3E43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121 640,00   </w:t>
            </w:r>
          </w:p>
        </w:tc>
        <w:tc>
          <w:tcPr>
            <w:tcW w:w="1275" w:type="dxa"/>
          </w:tcPr>
          <w:p w:rsidR="007C3E43" w:rsidRPr="00BD3433" w:rsidRDefault="007C3E43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7C3E43" w:rsidRPr="00854CD5" w:rsidRDefault="007C3E43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C3E43" w:rsidRPr="00854CD5" w:rsidTr="00E04BA7">
        <w:trPr>
          <w:trHeight w:val="413"/>
        </w:trPr>
        <w:tc>
          <w:tcPr>
            <w:tcW w:w="704" w:type="dxa"/>
          </w:tcPr>
          <w:p w:rsidR="007C3E43" w:rsidRDefault="007C3E43" w:rsidP="007C3E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827" w:type="dxa"/>
          </w:tcPr>
          <w:p w:rsidR="007C3E43" w:rsidRPr="00F90C09" w:rsidRDefault="007C3E43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Крафт бумага в рулоне 1000 мм * 40 м плотностью 78/м 2</w:t>
            </w:r>
          </w:p>
        </w:tc>
        <w:tc>
          <w:tcPr>
            <w:tcW w:w="3686" w:type="dxa"/>
          </w:tcPr>
          <w:p w:rsidR="007C3E43" w:rsidRPr="00F90C09" w:rsidRDefault="007C3E43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Крафт бумага в рулоне 1000 мм * 40 м плотностью 78/м 2</w:t>
            </w:r>
          </w:p>
        </w:tc>
        <w:tc>
          <w:tcPr>
            <w:tcW w:w="1276" w:type="dxa"/>
          </w:tcPr>
          <w:p w:rsidR="007C3E43" w:rsidRPr="00F90C09" w:rsidRDefault="007C3E43" w:rsidP="005214E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 xml:space="preserve">рулон </w:t>
            </w:r>
          </w:p>
        </w:tc>
        <w:tc>
          <w:tcPr>
            <w:tcW w:w="708" w:type="dxa"/>
          </w:tcPr>
          <w:p w:rsidR="007C3E43" w:rsidRPr="00F90C09" w:rsidRDefault="007C3E43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7C3E43" w:rsidRPr="00F90C09" w:rsidRDefault="007C3E43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4830</w:t>
            </w:r>
          </w:p>
        </w:tc>
        <w:tc>
          <w:tcPr>
            <w:tcW w:w="1560" w:type="dxa"/>
          </w:tcPr>
          <w:p w:rsidR="007C3E43" w:rsidRPr="00F90C09" w:rsidRDefault="007C3E43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289 800,00   </w:t>
            </w:r>
          </w:p>
        </w:tc>
        <w:tc>
          <w:tcPr>
            <w:tcW w:w="1275" w:type="dxa"/>
          </w:tcPr>
          <w:p w:rsidR="007C3E43" w:rsidRPr="00BD3433" w:rsidRDefault="007C3E43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7C3E43" w:rsidRPr="00854CD5" w:rsidRDefault="007C3E43" w:rsidP="005214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6ED2" w:rsidRPr="00854CD5" w:rsidTr="00E04BA7">
        <w:trPr>
          <w:trHeight w:val="413"/>
        </w:trPr>
        <w:tc>
          <w:tcPr>
            <w:tcW w:w="704" w:type="dxa"/>
          </w:tcPr>
          <w:p w:rsidR="00006ED2" w:rsidRDefault="00006ED2" w:rsidP="00006E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3827" w:type="dxa"/>
          </w:tcPr>
          <w:p w:rsidR="00006ED2" w:rsidRPr="00F90C09" w:rsidRDefault="00006ED2" w:rsidP="005214E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для новорожденного </w:t>
            </w:r>
          </w:p>
        </w:tc>
        <w:tc>
          <w:tcPr>
            <w:tcW w:w="3686" w:type="dxa"/>
          </w:tcPr>
          <w:p w:rsidR="00006ED2" w:rsidRPr="00F90C09" w:rsidRDefault="00006ED2" w:rsidP="005214E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Браслет идентификационный (госпитальная бирка) для новорожденных, Изделия изготавливаются из мягкого поливинилхлорида, который не оказывает никакого негативного воздействия на кожу ребёнка, голубого цвета</w:t>
            </w:r>
          </w:p>
        </w:tc>
        <w:tc>
          <w:tcPr>
            <w:tcW w:w="1276" w:type="dxa"/>
          </w:tcPr>
          <w:p w:rsidR="00006ED2" w:rsidRPr="00F90C09" w:rsidRDefault="00006ED2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</w:tcPr>
          <w:p w:rsidR="00006ED2" w:rsidRPr="00F90C09" w:rsidRDefault="00006ED2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006ED2" w:rsidRPr="00F90C09" w:rsidRDefault="00006ED2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60" w:type="dxa"/>
          </w:tcPr>
          <w:p w:rsidR="00006ED2" w:rsidRPr="00F90C09" w:rsidRDefault="00006ED2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120 000,00   </w:t>
            </w:r>
          </w:p>
        </w:tc>
        <w:tc>
          <w:tcPr>
            <w:tcW w:w="1275" w:type="dxa"/>
          </w:tcPr>
          <w:p w:rsidR="00006ED2" w:rsidRDefault="00006ED2" w:rsidP="005214EF">
            <w:pPr>
              <w:spacing w:after="0"/>
              <w:jc w:val="center"/>
            </w:pPr>
            <w:r w:rsidRPr="00067C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067C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067C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067C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006ED2" w:rsidRPr="007870FB" w:rsidRDefault="00006ED2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59</w:t>
            </w:r>
          </w:p>
        </w:tc>
      </w:tr>
      <w:tr w:rsidR="00006ED2" w:rsidRPr="00854CD5" w:rsidTr="00E04BA7">
        <w:trPr>
          <w:trHeight w:val="413"/>
        </w:trPr>
        <w:tc>
          <w:tcPr>
            <w:tcW w:w="704" w:type="dxa"/>
          </w:tcPr>
          <w:p w:rsidR="00006ED2" w:rsidRDefault="00006ED2" w:rsidP="00006E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827" w:type="dxa"/>
          </w:tcPr>
          <w:p w:rsidR="00006ED2" w:rsidRPr="00F90C09" w:rsidRDefault="00006ED2" w:rsidP="005214E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для новорожденного </w:t>
            </w:r>
          </w:p>
        </w:tc>
        <w:tc>
          <w:tcPr>
            <w:tcW w:w="3686" w:type="dxa"/>
          </w:tcPr>
          <w:p w:rsidR="00006ED2" w:rsidRPr="00F90C09" w:rsidRDefault="00006ED2" w:rsidP="005214E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Браслет идентификационный (госпитальная бирка) для новорожденных, Изделия изготавливаются из мягкого поливинилхлорида, который не оказывает никакого негативного воздействия на кожу ребёнка, розового  цвета</w:t>
            </w:r>
          </w:p>
        </w:tc>
        <w:tc>
          <w:tcPr>
            <w:tcW w:w="1276" w:type="dxa"/>
          </w:tcPr>
          <w:p w:rsidR="00006ED2" w:rsidRPr="00F90C09" w:rsidRDefault="00006ED2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</w:tcPr>
          <w:p w:rsidR="00006ED2" w:rsidRPr="00F90C09" w:rsidRDefault="00006ED2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006ED2" w:rsidRPr="00F90C09" w:rsidRDefault="00006ED2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60" w:type="dxa"/>
          </w:tcPr>
          <w:p w:rsidR="00006ED2" w:rsidRPr="00F90C09" w:rsidRDefault="00006ED2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120 000,00   </w:t>
            </w:r>
          </w:p>
        </w:tc>
        <w:tc>
          <w:tcPr>
            <w:tcW w:w="1275" w:type="dxa"/>
          </w:tcPr>
          <w:p w:rsidR="00006ED2" w:rsidRDefault="00006ED2" w:rsidP="005214EF">
            <w:pPr>
              <w:spacing w:after="0"/>
              <w:jc w:val="center"/>
            </w:pPr>
            <w:r w:rsidRPr="00067C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067C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067C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067C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006ED2" w:rsidRPr="007870FB" w:rsidRDefault="00006ED2" w:rsidP="005214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59</w:t>
            </w:r>
          </w:p>
        </w:tc>
      </w:tr>
      <w:tr w:rsidR="00D85C74" w:rsidRPr="00854CD5" w:rsidTr="00E04BA7">
        <w:trPr>
          <w:trHeight w:val="413"/>
        </w:trPr>
        <w:tc>
          <w:tcPr>
            <w:tcW w:w="704" w:type="dxa"/>
          </w:tcPr>
          <w:p w:rsidR="00D85C74" w:rsidRDefault="00D85C74" w:rsidP="00D85C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3827" w:type="dxa"/>
          </w:tcPr>
          <w:p w:rsidR="00D85C74" w:rsidRPr="00F90C09" w:rsidRDefault="00D85C74" w:rsidP="00D85C74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Манжеты для монитора аппарата </w:t>
            </w:r>
          </w:p>
        </w:tc>
        <w:tc>
          <w:tcPr>
            <w:tcW w:w="3686" w:type="dxa"/>
          </w:tcPr>
          <w:p w:rsidR="00D85C74" w:rsidRPr="00323D84" w:rsidRDefault="00D85C74" w:rsidP="00D85C74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323D84">
              <w:rPr>
                <w:rFonts w:ascii="Times New Roman" w:hAnsi="Times New Roman"/>
                <w:iCs/>
                <w:sz w:val="16"/>
                <w:szCs w:val="16"/>
              </w:rPr>
              <w:t>Многоразовая манжета НИАД 25-35 см. для взрослых</w:t>
            </w:r>
          </w:p>
        </w:tc>
        <w:tc>
          <w:tcPr>
            <w:tcW w:w="1276" w:type="dxa"/>
          </w:tcPr>
          <w:p w:rsidR="00D85C74" w:rsidRPr="00F90C09" w:rsidRDefault="00D85C74" w:rsidP="00D85C74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85C74" w:rsidRPr="00F90C09" w:rsidRDefault="00D85C74" w:rsidP="00D85C74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85C74" w:rsidRPr="00F90C09" w:rsidRDefault="00D85C74" w:rsidP="00D85C74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560" w:type="dxa"/>
          </w:tcPr>
          <w:p w:rsidR="00D85C74" w:rsidRDefault="00D85C74" w:rsidP="00D85C74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275" w:type="dxa"/>
          </w:tcPr>
          <w:p w:rsidR="00D85C74" w:rsidRDefault="00D85C74" w:rsidP="00D85C74">
            <w:pPr>
              <w:jc w:val="center"/>
            </w:pPr>
            <w:r w:rsidRPr="00DA751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</w:t>
            </w:r>
            <w:r w:rsidRPr="00DA751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Hassar Trade</w:t>
            </w:r>
            <w:r w:rsidRPr="00DA751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993" w:type="dxa"/>
          </w:tcPr>
          <w:p w:rsidR="00D85C74" w:rsidRDefault="00D85C74" w:rsidP="00D85C74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20000</w:t>
            </w:r>
          </w:p>
        </w:tc>
      </w:tr>
      <w:tr w:rsidR="00D85C74" w:rsidRPr="00854CD5" w:rsidTr="00E04BA7">
        <w:trPr>
          <w:trHeight w:val="413"/>
        </w:trPr>
        <w:tc>
          <w:tcPr>
            <w:tcW w:w="704" w:type="dxa"/>
          </w:tcPr>
          <w:p w:rsidR="00D85C74" w:rsidRDefault="00D85C74" w:rsidP="00D85C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3827" w:type="dxa"/>
          </w:tcPr>
          <w:p w:rsidR="00D85C74" w:rsidRPr="00421E4D" w:rsidRDefault="00D85C74" w:rsidP="00D85C74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ЭКГ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бумага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21 см для электрокардиографа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DIXION</w:t>
            </w:r>
          </w:p>
        </w:tc>
        <w:tc>
          <w:tcPr>
            <w:tcW w:w="3686" w:type="dxa"/>
          </w:tcPr>
          <w:p w:rsidR="00D85C74" w:rsidRPr="00F90C09" w:rsidRDefault="00D85C74" w:rsidP="00D85C74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ЭКГ бумага  21 см для электрокардиографа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DIXION</w:t>
            </w:r>
          </w:p>
        </w:tc>
        <w:tc>
          <w:tcPr>
            <w:tcW w:w="1276" w:type="dxa"/>
          </w:tcPr>
          <w:p w:rsidR="00D85C74" w:rsidRPr="00F90C09" w:rsidRDefault="00D85C74" w:rsidP="00D85C74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85C74" w:rsidRPr="00F90C09" w:rsidRDefault="00D85C74" w:rsidP="00D85C74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D85C74" w:rsidRPr="00F90C09" w:rsidRDefault="00D85C74" w:rsidP="00D85C74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1560" w:type="dxa"/>
          </w:tcPr>
          <w:p w:rsidR="00D85C74" w:rsidRDefault="00D85C74" w:rsidP="00D85C74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63 200,00</w:t>
            </w:r>
          </w:p>
        </w:tc>
        <w:tc>
          <w:tcPr>
            <w:tcW w:w="1275" w:type="dxa"/>
          </w:tcPr>
          <w:p w:rsidR="00D85C74" w:rsidRDefault="00D85C74" w:rsidP="00D85C74">
            <w:pPr>
              <w:jc w:val="center"/>
            </w:pPr>
            <w:r w:rsidRPr="00DA751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</w:t>
            </w:r>
            <w:r w:rsidRPr="00DA751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Hassar Trade</w:t>
            </w:r>
            <w:r w:rsidRPr="00DA751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993" w:type="dxa"/>
          </w:tcPr>
          <w:p w:rsidR="00D85C74" w:rsidRDefault="00D85C74" w:rsidP="00D85C74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3160</w:t>
            </w:r>
          </w:p>
        </w:tc>
      </w:tr>
      <w:tr w:rsidR="001A4308" w:rsidRPr="00854CD5" w:rsidTr="00E04BA7">
        <w:trPr>
          <w:trHeight w:val="214"/>
        </w:trPr>
        <w:tc>
          <w:tcPr>
            <w:tcW w:w="704" w:type="dxa"/>
          </w:tcPr>
          <w:p w:rsidR="001A4308" w:rsidRPr="00854CD5" w:rsidRDefault="001A4308" w:rsidP="001A43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0C09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686" w:type="dxa"/>
          </w:tcPr>
          <w:p w:rsidR="001A4308" w:rsidRPr="00F90C09" w:rsidRDefault="001A4308" w:rsidP="005214E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0C0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A4308" w:rsidRPr="00F90C09" w:rsidRDefault="001A4308" w:rsidP="005214E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1A4308" w:rsidRPr="00F90C09" w:rsidRDefault="00851169" w:rsidP="005214E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24 122 869</w:t>
            </w:r>
            <w:r w:rsidRPr="00F90C09">
              <w:rPr>
                <w:rFonts w:ascii="Times New Roman" w:hAnsi="Times New Roman"/>
                <w:b/>
                <w:bCs/>
                <w:sz w:val="16"/>
                <w:szCs w:val="16"/>
              </w:rPr>
              <w:t>,13</w:t>
            </w:r>
          </w:p>
        </w:tc>
        <w:tc>
          <w:tcPr>
            <w:tcW w:w="1275" w:type="dxa"/>
          </w:tcPr>
          <w:p w:rsidR="001A4308" w:rsidRPr="00854CD5" w:rsidRDefault="001A4308" w:rsidP="0052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1A4308" w:rsidRPr="00854CD5" w:rsidRDefault="001A4308" w:rsidP="0052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649F2" w:rsidRPr="007B4463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F90C09" w:rsidRPr="007870FB" w:rsidRDefault="00F90C09" w:rsidP="00F90C0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282835" w:rsidRPr="007870FB" w:rsidRDefault="00282835" w:rsidP="00F90C0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="131" w:tblpY="103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850"/>
        <w:gridCol w:w="850"/>
        <w:gridCol w:w="992"/>
        <w:gridCol w:w="1560"/>
        <w:gridCol w:w="1984"/>
        <w:gridCol w:w="1843"/>
        <w:gridCol w:w="1843"/>
      </w:tblGrid>
      <w:tr w:rsidR="00F52C96" w:rsidRPr="007870FB" w:rsidTr="00DC5F37">
        <w:trPr>
          <w:trHeight w:val="274"/>
        </w:trPr>
        <w:tc>
          <w:tcPr>
            <w:tcW w:w="562" w:type="dxa"/>
            <w:hideMark/>
          </w:tcPr>
          <w:p w:rsidR="00F52C96" w:rsidRPr="007870FB" w:rsidRDefault="00F52C96" w:rsidP="009349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5" w:type="dxa"/>
            <w:hideMark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</w:tcPr>
          <w:p w:rsidR="00F52C96" w:rsidRPr="0001761E" w:rsidRDefault="00F52C96" w:rsidP="005214EF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6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F52C96" w:rsidRPr="007870FB" w:rsidRDefault="00F52C96" w:rsidP="005214EF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870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870F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Hassar Trade</w:t>
            </w:r>
            <w:r w:rsidRPr="007870F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 w:rsidRPr="007870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</w:t>
            </w:r>
          </w:p>
          <w:p w:rsidR="00F52C96" w:rsidRPr="002D3EE7" w:rsidRDefault="00F52C96" w:rsidP="005214EF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870FB">
              <w:rPr>
                <w:rFonts w:ascii="Times New Roman" w:hAnsi="Times New Roman"/>
                <w:b/>
                <w:sz w:val="18"/>
                <w:szCs w:val="18"/>
              </w:rPr>
              <w:t>БИН</w:t>
            </w:r>
            <w:r w:rsidRPr="007870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  <w:r w:rsidRPr="002D3EE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170940027810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ИП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7870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 БИН:040840006381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52C96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F52C9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Nuralimed</w:t>
            </w:r>
            <w:r w:rsidRPr="00F52C9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БИН:</w:t>
            </w:r>
            <w:r w:rsidRPr="007C377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940911401607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7870FB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70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Mini-Spike Аспирационные и инъекционные фильтр-канюли д/многодозных флаконов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Mini-Spike Аспирационные и инъекционные фильтр-канюли д/многодозных флаконов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1 385 000,00   </w:t>
            </w:r>
          </w:p>
        </w:tc>
        <w:tc>
          <w:tcPr>
            <w:tcW w:w="1984" w:type="dxa"/>
          </w:tcPr>
          <w:p w:rsidR="00F52C96" w:rsidRPr="008813C7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1385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1380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Гель для ультразвуковой диагностики ЕКО Gel EBVS 5000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Гель для ультразвуковой диагностики ЕКО Gel EBVS 5000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8955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322 380,00   </w:t>
            </w:r>
          </w:p>
        </w:tc>
        <w:tc>
          <w:tcPr>
            <w:tcW w:w="1984" w:type="dxa"/>
          </w:tcPr>
          <w:p w:rsidR="00F52C96" w:rsidRPr="008813C7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8955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8950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Изделия медицинские для забора крови Иглы бабочки в комплекте с луэр-адаптером, размерами 23G*3/4(0,6*1,9мм) с длиной катетера 19см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Изделия медицинские для забора крови Иглы бабочки в комплекте с луэр-адаптером, размерами 23G*3/4(0,6*1,9мм) с длиной катетера 19см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185,4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1 854 000,00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185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Канюля внутривен,  с катетером и клапаном для инъекций 20G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Канюля внутривен  с каиетером и клапаном для инъекций 20G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92 628,00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77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14G с инъекц клапаном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14G с инъекц клапаном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69 471,00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77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18G с инъекц клапаном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18G с инъекц клапаном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185 256,00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77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 xml:space="preserve">Катетр/канюля внутривен периф размеры 22G с инъекц клапаном, 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 xml:space="preserve">Катетр/канюля внутривен периф размеры 22G с инъекц клапаном, 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277 884,00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77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 размер 24 G с инъекц клапаном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 размер 24 G с инъекц клапаном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355 074,00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77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 xml:space="preserve">Катетр/канюля внутривенный перифирический  </w:t>
            </w:r>
            <w:r w:rsidRPr="00F90C09">
              <w:rPr>
                <w:rFonts w:ascii="Times New Roman" w:hAnsi="Times New Roman"/>
                <w:sz w:val="16"/>
                <w:szCs w:val="16"/>
              </w:rPr>
              <w:lastRenderedPageBreak/>
              <w:t>размеры 26 G с инъекц клапаном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lastRenderedPageBreak/>
              <w:t>Катетр/канюля внутривенный перифирический  размеры 26 G с инъекц клапаном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2827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218 216,13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77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Клеенка подкладная резтнотканевая оранж вид А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Клеенка подкладная резтнотканевая оранж вид А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пог.м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612 000,00   </w:t>
            </w:r>
          </w:p>
        </w:tc>
        <w:tc>
          <w:tcPr>
            <w:tcW w:w="1984" w:type="dxa"/>
          </w:tcPr>
          <w:p w:rsidR="00F52C96" w:rsidRPr="008813C7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2720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2715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Краник запорный трехходовой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 xml:space="preserve">Краник запорный трехходовой  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465 000,00   </w:t>
            </w:r>
          </w:p>
        </w:tc>
        <w:tc>
          <w:tcPr>
            <w:tcW w:w="1984" w:type="dxa"/>
          </w:tcPr>
          <w:p w:rsidR="00F52C96" w:rsidRPr="008813C7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308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Мундштук для алкотестера 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Мундштуки для алкотестера  5820, Предназначен для контактного продувания с алкотестерами DRAGER  5820. В упаковке: 100 штук.  Мундштук представляет собой одноразовую насадку, оснащенную защитной перегородкой, предназначенной для защиты прибора от попадания в него капель слюны.  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840 000,00   </w:t>
            </w:r>
          </w:p>
        </w:tc>
        <w:tc>
          <w:tcPr>
            <w:tcW w:w="1984" w:type="dxa"/>
          </w:tcPr>
          <w:p w:rsidR="00F52C96" w:rsidRPr="008813C7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420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3,0,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3,0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29 110,00   </w:t>
            </w:r>
          </w:p>
        </w:tc>
        <w:tc>
          <w:tcPr>
            <w:tcW w:w="1984" w:type="dxa"/>
          </w:tcPr>
          <w:p w:rsidR="00F52C96" w:rsidRPr="008813C7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582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,2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3,5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3,5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29 110,00   </w:t>
            </w:r>
          </w:p>
        </w:tc>
        <w:tc>
          <w:tcPr>
            <w:tcW w:w="1984" w:type="dxa"/>
          </w:tcPr>
          <w:p w:rsidR="00F52C96" w:rsidRPr="008813C7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582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,2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7,0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7,0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291 100,00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582,2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7,5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7,5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291 100,00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582,2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манжеты),диам(мм):2,0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манжеты),диам(мм):2,0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29 110,00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582,2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манжеты),диам(мм):2,5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манжеты),диам(мм):2,5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29 110,00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582,2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 xml:space="preserve">Наб для ингаляц анестез Эндотрахеальная </w:t>
            </w:r>
            <w:r w:rsidRPr="00F90C09">
              <w:rPr>
                <w:rFonts w:ascii="Times New Roman" w:hAnsi="Times New Roman"/>
                <w:sz w:val="16"/>
                <w:szCs w:val="16"/>
              </w:rPr>
              <w:lastRenderedPageBreak/>
              <w:t>трубка(без манжеты),диам(мм):3,0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lastRenderedPageBreak/>
              <w:t>Наб для ингаляц анестез Эндотрахеальная трубка(без манжеты),диам(мм):3,0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29 110,00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582,2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манжеты),диам(мм):3,5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манжеты),диам(мм):3,5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29 110,00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582,2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580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 xml:space="preserve">Перчатки  нитриловые, неоп, смотр, нестер, однор текстурированные, цвет: синий,разм М 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Перчатки   нитриловые, неоп, смотр, нестер, однор текстурированные, цвет: синий,разм М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пара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135,22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7 842 760,00   </w:t>
            </w:r>
          </w:p>
        </w:tc>
        <w:tc>
          <w:tcPr>
            <w:tcW w:w="1984" w:type="dxa"/>
          </w:tcPr>
          <w:p w:rsidR="00F52C96" w:rsidRPr="007870FB" w:rsidRDefault="00B70C7D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B70C7D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F52C96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Прозрачная пленочная повязка с кромкой Tegaderm I.V, размером 7 см*8,5 см 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Прозрачная пленочная повязка с кромкой Tegaderm I.V, размером 7 см*8,5 см 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855 000,00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DC5F37" w:rsidRDefault="00DC5F37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10 мл с игл 21G*1 1/2 инъекц 3х-комп. Стер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10 мл с игл 21G*1 1/2 инъекц 3х-комп. Стер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149000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2 883 150,00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DC5F37" w:rsidRDefault="00DC5F37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20 мл с игл 20G*1 1/2 инъекц 3х-комп. Стер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20 мл с игл 20G*1 1/2 инъекц 3х-комп. Стер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251 550,00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DC5F37" w:rsidRDefault="00DC5F37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5 мл с игл 22G*1 1/2 инъекц 3х-комп. Стер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"5 мл с игл 22G*1 1/2 инъекц 3х-комп. Стер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1 746 000,00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DC5F37" w:rsidRDefault="00DC5F37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2 мл с игл 22G*1 1/2 инъекц 3х-комп. Стер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"2 мл с игл 22G*1 1/2 инъекц 3х-комп. Стер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1 746 000,00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DC5F37" w:rsidRDefault="00DC5F37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Жане стерильный однократного применения объем 150 мл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Жане стерильный однократного применения объем 150 мл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450 000,00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DC5F37" w:rsidRDefault="00DC5F37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50 мл с игл 20G*1 1/2 инъекц 3х-комп. Стер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Шприц 50 мл с игл 20G*1 1/2 инъекц 3х-комп. Стер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121,64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121 640,00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DC5F37" w:rsidRDefault="00DC5F37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DC5F37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1985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Крафт бумага в рулоне 1000 мм * 40 м плотностью 78/м 2</w:t>
            </w:r>
          </w:p>
        </w:tc>
        <w:tc>
          <w:tcPr>
            <w:tcW w:w="2410" w:type="dxa"/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Крафт бумага в рулоне 1000 мм * 40 м плотностью 78/м 2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sz w:val="16"/>
                <w:szCs w:val="16"/>
              </w:rPr>
              <w:t>рулон</w:t>
            </w:r>
          </w:p>
        </w:tc>
        <w:tc>
          <w:tcPr>
            <w:tcW w:w="85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4830</w:t>
            </w:r>
          </w:p>
        </w:tc>
        <w:tc>
          <w:tcPr>
            <w:tcW w:w="1560" w:type="dxa"/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289 800,00   </w:t>
            </w:r>
          </w:p>
        </w:tc>
        <w:tc>
          <w:tcPr>
            <w:tcW w:w="1984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</w:tcPr>
          <w:p w:rsidR="00F52C96" w:rsidRPr="00DC5F37" w:rsidRDefault="00DC5F37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FB18D2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для новорожденного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Браслет идентификационный (госпитальная бирка) для новорожденных, Изделия изготавливаются из мягкого поливинилхлорида, который не оказывает никакого негативного воздействия на кожу ребёнка, голубого цвета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52C96" w:rsidRPr="00F90C09" w:rsidRDefault="00F52C96" w:rsidP="00E22243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120 000,00  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59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52C96" w:rsidRPr="00DC5F37" w:rsidRDefault="00DC5F37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F52C96" w:rsidRPr="007870FB" w:rsidTr="00FB18D2">
        <w:trPr>
          <w:trHeight w:val="270"/>
        </w:trPr>
        <w:tc>
          <w:tcPr>
            <w:tcW w:w="562" w:type="dxa"/>
          </w:tcPr>
          <w:p w:rsidR="00F52C96" w:rsidRPr="00F90C09" w:rsidRDefault="00F52C96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для новорожденного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52C96" w:rsidRPr="00F90C09" w:rsidRDefault="00F52C96" w:rsidP="005214EF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идентификационный (госпитальная бирка) для новорожденных, Изделия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изготавливаются из мягкого поливинилхлорида, который не оказывает никакого негативного воздействия на кожу ребёнка, розового  цвета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2C96" w:rsidRPr="00F90C09" w:rsidRDefault="00F52C96" w:rsidP="00E22243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2C96" w:rsidRPr="00F90C09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F90C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120 000,00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2C96" w:rsidRPr="00DC5F37" w:rsidRDefault="00DC5F37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934991" w:rsidRPr="007870FB" w:rsidTr="00FB18D2">
        <w:trPr>
          <w:trHeight w:val="270"/>
        </w:trPr>
        <w:tc>
          <w:tcPr>
            <w:tcW w:w="562" w:type="dxa"/>
          </w:tcPr>
          <w:p w:rsidR="00934991" w:rsidRDefault="00934991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4991" w:rsidRPr="00F90C09" w:rsidRDefault="00934991" w:rsidP="005214EF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Манжеты для монитора аппарата</w:t>
            </w:r>
            <w:r w:rsidR="00E222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34991" w:rsidRPr="00323D84" w:rsidRDefault="00323D84" w:rsidP="00E22243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323D84">
              <w:rPr>
                <w:rFonts w:ascii="Times New Roman" w:hAnsi="Times New Roman"/>
                <w:iCs/>
                <w:sz w:val="16"/>
                <w:szCs w:val="16"/>
              </w:rPr>
              <w:t>Многоразовая манжета НИАД 25-35 см. для взрослых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991" w:rsidRPr="00F90C09" w:rsidRDefault="00421E4D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991" w:rsidRPr="00F90C09" w:rsidRDefault="00421E4D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991" w:rsidRPr="00F90C09" w:rsidRDefault="00421E4D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4991" w:rsidRDefault="00421E4D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4991" w:rsidRDefault="00323D84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991" w:rsidRDefault="00323D84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991" w:rsidRPr="009536D8" w:rsidRDefault="00A66CE4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34991" w:rsidRPr="007870FB" w:rsidTr="00FB18D2">
        <w:trPr>
          <w:trHeight w:val="270"/>
        </w:trPr>
        <w:tc>
          <w:tcPr>
            <w:tcW w:w="562" w:type="dxa"/>
          </w:tcPr>
          <w:p w:rsidR="00934991" w:rsidRDefault="00934991" w:rsidP="00F90C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4991" w:rsidRPr="00403463" w:rsidRDefault="00403463" w:rsidP="00421E4D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3463">
              <w:rPr>
                <w:rFonts w:ascii="Times New Roman" w:hAnsi="Times New Roman"/>
                <w:iCs/>
                <w:sz w:val="16"/>
                <w:szCs w:val="16"/>
              </w:rPr>
              <w:t>Бумага диаграммная для электрокардиографа DIXION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21 см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34991" w:rsidRPr="00403463" w:rsidRDefault="00403463" w:rsidP="00421E4D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3463">
              <w:rPr>
                <w:rFonts w:ascii="Times New Roman" w:hAnsi="Times New Roman"/>
                <w:iCs/>
                <w:sz w:val="16"/>
                <w:szCs w:val="16"/>
              </w:rPr>
              <w:t>Бумага диаграммная для электрокардиографа DIXION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 21 см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991" w:rsidRPr="00F90C09" w:rsidRDefault="00421E4D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991" w:rsidRPr="00F90C09" w:rsidRDefault="00421E4D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991" w:rsidRPr="00F90C09" w:rsidRDefault="00421E4D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4991" w:rsidRDefault="00421E4D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63 200,00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4991" w:rsidRDefault="00323D84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3160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991" w:rsidRDefault="00323D84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991" w:rsidRPr="00421E4D" w:rsidRDefault="00A66CE4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F52C96" w:rsidRPr="007870FB" w:rsidTr="00FB18D2">
        <w:trPr>
          <w:trHeight w:val="270"/>
        </w:trPr>
        <w:tc>
          <w:tcPr>
            <w:tcW w:w="562" w:type="dxa"/>
          </w:tcPr>
          <w:p w:rsidR="00F52C96" w:rsidRPr="007870FB" w:rsidRDefault="00F52C96" w:rsidP="0093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52C96" w:rsidRPr="007870FB" w:rsidRDefault="00F52C96" w:rsidP="005214EF">
            <w:pPr>
              <w:spacing w:after="12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52C96" w:rsidRPr="007870FB" w:rsidRDefault="00421E4D" w:rsidP="005214EF">
            <w:pPr>
              <w:spacing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24 122 869</w:t>
            </w:r>
            <w:r w:rsidR="00F52C96" w:rsidRPr="00F90C09">
              <w:rPr>
                <w:rFonts w:ascii="Times New Roman" w:hAnsi="Times New Roman"/>
                <w:b/>
                <w:bCs/>
                <w:sz w:val="16"/>
                <w:szCs w:val="16"/>
              </w:rPr>
              <w:t>,13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52C96" w:rsidRPr="007870FB" w:rsidRDefault="00F52C96" w:rsidP="005214E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F90C09" w:rsidRDefault="00F90C09" w:rsidP="00F90C09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52C96" w:rsidRDefault="00F52C96" w:rsidP="00F52C96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52C96" w:rsidRPr="00713D6C" w:rsidRDefault="00F52C96" w:rsidP="00713D6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3D6C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52C96" w:rsidRDefault="00F52C96" w:rsidP="00F52C9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929CA" w:rsidRDefault="003929CA" w:rsidP="003929CA">
      <w:pPr>
        <w:pStyle w:val="a5"/>
        <w:numPr>
          <w:ilvl w:val="0"/>
          <w:numId w:val="37"/>
        </w:numPr>
        <w:spacing w:after="0"/>
        <w:rPr>
          <w:rFonts w:ascii="Times New Roman" w:hAnsi="Times New Roman"/>
          <w:b/>
          <w:sz w:val="18"/>
          <w:szCs w:val="18"/>
          <w:lang w:val="kk-KZ"/>
        </w:rPr>
      </w:pPr>
      <w:r w:rsidRPr="003929CA">
        <w:rPr>
          <w:rFonts w:ascii="Times New Roman" w:hAnsi="Times New Roman"/>
          <w:b/>
          <w:sz w:val="18"/>
          <w:szCs w:val="18"/>
          <w:lang w:val="kk-KZ"/>
        </w:rPr>
        <w:t>ТОО «</w:t>
      </w:r>
      <w:r w:rsidRPr="003929CA">
        <w:rPr>
          <w:rFonts w:ascii="Times New Roman" w:hAnsi="Times New Roman"/>
          <w:b/>
          <w:sz w:val="18"/>
          <w:szCs w:val="18"/>
          <w:lang w:val="en-US"/>
        </w:rPr>
        <w:t>Hassar</w:t>
      </w:r>
      <w:r w:rsidRPr="003929CA">
        <w:rPr>
          <w:rFonts w:ascii="Times New Roman" w:hAnsi="Times New Roman"/>
          <w:b/>
          <w:sz w:val="18"/>
          <w:szCs w:val="18"/>
        </w:rPr>
        <w:t xml:space="preserve"> </w:t>
      </w:r>
      <w:r w:rsidRPr="003929CA">
        <w:rPr>
          <w:rFonts w:ascii="Times New Roman" w:hAnsi="Times New Roman"/>
          <w:b/>
          <w:sz w:val="18"/>
          <w:szCs w:val="18"/>
          <w:lang w:val="en-US"/>
        </w:rPr>
        <w:t>Trade</w:t>
      </w:r>
      <w:r w:rsidRPr="003929CA">
        <w:rPr>
          <w:rFonts w:ascii="Times New Roman" w:hAnsi="Times New Roman"/>
          <w:b/>
          <w:sz w:val="18"/>
          <w:szCs w:val="18"/>
          <w:lang w:val="kk-KZ"/>
        </w:rPr>
        <w:t>»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, РК, г. Астана, ул. Шәймерден Қосшығұлұлы, д. 17, кв/офис 68 </w:t>
      </w:r>
      <w:r w:rsidRPr="003929CA">
        <w:rPr>
          <w:rFonts w:ascii="Times New Roman" w:hAnsi="Times New Roman"/>
          <w:b/>
          <w:sz w:val="18"/>
          <w:szCs w:val="18"/>
          <w:lang w:val="kk-KZ"/>
        </w:rPr>
        <w:t xml:space="preserve">   </w:t>
      </w:r>
      <w:r w:rsidRPr="007C377E">
        <w:rPr>
          <w:rFonts w:ascii="Times New Roman" w:hAnsi="Times New Roman"/>
          <w:b/>
          <w:sz w:val="18"/>
          <w:szCs w:val="18"/>
          <w:lang w:val="kk-KZ"/>
        </w:rPr>
        <w:t xml:space="preserve">от </w:t>
      </w:r>
      <w:r w:rsidRPr="003929CA">
        <w:rPr>
          <w:rFonts w:ascii="Times New Roman" w:hAnsi="Times New Roman"/>
          <w:b/>
          <w:sz w:val="18"/>
          <w:szCs w:val="18"/>
          <w:lang w:val="kk-KZ"/>
        </w:rPr>
        <w:t>09</w:t>
      </w:r>
      <w:r w:rsidRPr="007C377E">
        <w:rPr>
          <w:rFonts w:ascii="Times New Roman" w:hAnsi="Times New Roman"/>
          <w:b/>
          <w:sz w:val="18"/>
          <w:szCs w:val="18"/>
          <w:lang w:val="kk-KZ"/>
        </w:rPr>
        <w:t>.0</w:t>
      </w:r>
      <w:r w:rsidRPr="003929CA">
        <w:rPr>
          <w:rFonts w:ascii="Times New Roman" w:hAnsi="Times New Roman"/>
          <w:b/>
          <w:sz w:val="18"/>
          <w:szCs w:val="18"/>
          <w:lang w:val="kk-KZ"/>
        </w:rPr>
        <w:t>1</w:t>
      </w:r>
      <w:r w:rsidRPr="007C377E">
        <w:rPr>
          <w:rFonts w:ascii="Times New Roman" w:hAnsi="Times New Roman"/>
          <w:b/>
          <w:sz w:val="18"/>
          <w:szCs w:val="18"/>
          <w:lang w:val="kk-KZ"/>
        </w:rPr>
        <w:t>.202</w:t>
      </w:r>
      <w:r w:rsidRPr="003929CA">
        <w:rPr>
          <w:rFonts w:ascii="Times New Roman" w:hAnsi="Times New Roman"/>
          <w:b/>
          <w:sz w:val="18"/>
          <w:szCs w:val="18"/>
          <w:lang w:val="kk-KZ"/>
        </w:rPr>
        <w:t>5</w:t>
      </w:r>
      <w:r w:rsidRPr="007C377E">
        <w:rPr>
          <w:rFonts w:ascii="Times New Roman" w:hAnsi="Times New Roman"/>
          <w:b/>
          <w:sz w:val="18"/>
          <w:szCs w:val="18"/>
          <w:lang w:val="kk-KZ"/>
        </w:rPr>
        <w:t xml:space="preserve">г., в. </w:t>
      </w:r>
      <w:r w:rsidRPr="003929CA">
        <w:rPr>
          <w:rFonts w:ascii="Times New Roman" w:hAnsi="Times New Roman"/>
          <w:b/>
          <w:sz w:val="18"/>
          <w:szCs w:val="18"/>
          <w:lang w:val="kk-KZ"/>
        </w:rPr>
        <w:t>09</w:t>
      </w:r>
      <w:r w:rsidRPr="007C377E">
        <w:rPr>
          <w:rFonts w:ascii="Times New Roman" w:hAnsi="Times New Roman"/>
          <w:b/>
          <w:sz w:val="18"/>
          <w:szCs w:val="18"/>
          <w:lang w:val="kk-KZ"/>
        </w:rPr>
        <w:t xml:space="preserve"> ч:</w:t>
      </w:r>
      <w:r w:rsidRPr="003929CA">
        <w:rPr>
          <w:rFonts w:ascii="Times New Roman" w:hAnsi="Times New Roman"/>
          <w:b/>
          <w:sz w:val="18"/>
          <w:szCs w:val="18"/>
          <w:lang w:val="kk-KZ"/>
        </w:rPr>
        <w:t>45</w:t>
      </w:r>
      <w:r w:rsidRPr="007C377E">
        <w:rPr>
          <w:rFonts w:ascii="Times New Roman" w:hAnsi="Times New Roman"/>
          <w:b/>
          <w:sz w:val="18"/>
          <w:szCs w:val="18"/>
          <w:lang w:val="kk-KZ"/>
        </w:rPr>
        <w:t xml:space="preserve"> м</w:t>
      </w:r>
    </w:p>
    <w:p w:rsidR="000E31C7" w:rsidRPr="000E31C7" w:rsidRDefault="000E31C7" w:rsidP="000E31C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2A4BB5">
        <w:rPr>
          <w:rFonts w:ascii="Times New Roman" w:hAnsi="Times New Roman"/>
          <w:b/>
          <w:sz w:val="18"/>
          <w:szCs w:val="18"/>
          <w:lang w:val="kk-KZ"/>
        </w:rPr>
        <w:t>ИП   «Nuralimed», РК,  Алмат</w:t>
      </w:r>
      <w:r w:rsidRPr="002A4BB5">
        <w:rPr>
          <w:rFonts w:ascii="Times New Roman" w:hAnsi="Times New Roman"/>
          <w:b/>
          <w:sz w:val="18"/>
          <w:szCs w:val="18"/>
        </w:rPr>
        <w:t xml:space="preserve">инская область, Карасайский район, Каскеленская г.а., УЛИЦА </w:t>
      </w:r>
      <w:r w:rsidRPr="002A4BB5">
        <w:rPr>
          <w:rFonts w:ascii="Times New Roman" w:hAnsi="Times New Roman"/>
          <w:b/>
          <w:sz w:val="18"/>
          <w:szCs w:val="18"/>
          <w:lang w:val="kk-KZ"/>
        </w:rPr>
        <w:t xml:space="preserve">Әлімқұлова, дом </w:t>
      </w:r>
      <w:r w:rsidRPr="002A4BB5">
        <w:rPr>
          <w:rFonts w:ascii="Times New Roman" w:hAnsi="Times New Roman"/>
          <w:b/>
          <w:sz w:val="18"/>
          <w:szCs w:val="18"/>
        </w:rPr>
        <w:t xml:space="preserve">№ 66А </w:t>
      </w:r>
      <w:r w:rsidRPr="002A4BB5">
        <w:rPr>
          <w:rFonts w:ascii="Times New Roman" w:hAnsi="Times New Roman"/>
          <w:b/>
          <w:sz w:val="18"/>
          <w:szCs w:val="18"/>
          <w:lang w:val="kk-KZ"/>
        </w:rPr>
        <w:t xml:space="preserve">   от </w:t>
      </w:r>
      <w:r>
        <w:rPr>
          <w:rFonts w:ascii="Times New Roman" w:hAnsi="Times New Roman"/>
          <w:b/>
          <w:sz w:val="18"/>
          <w:szCs w:val="18"/>
          <w:lang w:val="kk-KZ"/>
        </w:rPr>
        <w:t>10</w:t>
      </w:r>
      <w:r w:rsidRPr="002A4BB5">
        <w:rPr>
          <w:rFonts w:ascii="Times New Roman" w:hAnsi="Times New Roman"/>
          <w:b/>
          <w:sz w:val="18"/>
          <w:szCs w:val="18"/>
          <w:lang w:val="kk-KZ"/>
        </w:rPr>
        <w:t>.0</w:t>
      </w:r>
      <w:r>
        <w:rPr>
          <w:rFonts w:ascii="Times New Roman" w:hAnsi="Times New Roman"/>
          <w:b/>
          <w:sz w:val="18"/>
          <w:szCs w:val="18"/>
          <w:lang w:val="kk-KZ"/>
        </w:rPr>
        <w:t>1</w:t>
      </w:r>
      <w:r w:rsidRPr="002A4BB5">
        <w:rPr>
          <w:rFonts w:ascii="Times New Roman" w:hAnsi="Times New Roman"/>
          <w:b/>
          <w:sz w:val="18"/>
          <w:szCs w:val="18"/>
          <w:lang w:val="kk-KZ"/>
        </w:rPr>
        <w:t>.202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2A4BB5">
        <w:rPr>
          <w:rFonts w:ascii="Times New Roman" w:hAnsi="Times New Roman"/>
          <w:b/>
          <w:sz w:val="18"/>
          <w:szCs w:val="18"/>
          <w:lang w:val="kk-KZ"/>
        </w:rPr>
        <w:t>г., в. 1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2A4BB5">
        <w:rPr>
          <w:rFonts w:ascii="Times New Roman" w:hAnsi="Times New Roman"/>
          <w:b/>
          <w:sz w:val="18"/>
          <w:szCs w:val="18"/>
          <w:lang w:val="kk-KZ"/>
        </w:rPr>
        <w:t xml:space="preserve"> ч: </w:t>
      </w:r>
      <w:r>
        <w:rPr>
          <w:rFonts w:ascii="Times New Roman" w:hAnsi="Times New Roman"/>
          <w:b/>
          <w:sz w:val="18"/>
          <w:szCs w:val="18"/>
          <w:lang w:val="kk-KZ"/>
        </w:rPr>
        <w:t>24</w:t>
      </w:r>
      <w:r w:rsidRPr="002A4BB5">
        <w:rPr>
          <w:rFonts w:ascii="Times New Roman" w:hAnsi="Times New Roman"/>
          <w:b/>
          <w:sz w:val="18"/>
          <w:szCs w:val="18"/>
          <w:lang w:val="kk-KZ"/>
        </w:rPr>
        <w:t xml:space="preserve"> м</w:t>
      </w:r>
    </w:p>
    <w:p w:rsidR="00F90C09" w:rsidRPr="002A4BB5" w:rsidRDefault="003929CA" w:rsidP="00291238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929C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ИП </w:t>
      </w:r>
      <w:r w:rsidRPr="003929C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«</w:t>
      </w:r>
      <w:r w:rsidRPr="003929C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IDIALKZ</w:t>
      </w:r>
      <w:r w:rsidRPr="003929C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 w:rsidR="009B03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, РК, Алатауский район, микрорайон Аккент, дом </w:t>
      </w:r>
      <w:r w:rsidR="009B03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№21, офис №6 </w:t>
      </w:r>
      <w:r w:rsidRPr="003929C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  <w:r w:rsidRPr="007C377E">
        <w:rPr>
          <w:rFonts w:ascii="Times New Roman" w:hAnsi="Times New Roman"/>
          <w:b/>
          <w:sz w:val="18"/>
          <w:szCs w:val="18"/>
          <w:lang w:val="kk-KZ"/>
        </w:rPr>
        <w:t xml:space="preserve">от </w:t>
      </w:r>
      <w:r w:rsidRPr="003929CA">
        <w:rPr>
          <w:rFonts w:ascii="Times New Roman" w:hAnsi="Times New Roman"/>
          <w:b/>
          <w:sz w:val="18"/>
          <w:szCs w:val="18"/>
        </w:rPr>
        <w:t>13</w:t>
      </w:r>
      <w:r w:rsidRPr="007C377E">
        <w:rPr>
          <w:rFonts w:ascii="Times New Roman" w:hAnsi="Times New Roman"/>
          <w:b/>
          <w:sz w:val="18"/>
          <w:szCs w:val="18"/>
          <w:lang w:val="kk-KZ"/>
        </w:rPr>
        <w:t>.0</w:t>
      </w:r>
      <w:r w:rsidRPr="003929CA">
        <w:rPr>
          <w:rFonts w:ascii="Times New Roman" w:hAnsi="Times New Roman"/>
          <w:b/>
          <w:sz w:val="18"/>
          <w:szCs w:val="18"/>
        </w:rPr>
        <w:t>1</w:t>
      </w:r>
      <w:r w:rsidRPr="007C377E">
        <w:rPr>
          <w:rFonts w:ascii="Times New Roman" w:hAnsi="Times New Roman"/>
          <w:b/>
          <w:sz w:val="18"/>
          <w:szCs w:val="18"/>
          <w:lang w:val="kk-KZ"/>
        </w:rPr>
        <w:t>.202</w:t>
      </w:r>
      <w:r w:rsidRPr="003929CA">
        <w:rPr>
          <w:rFonts w:ascii="Times New Roman" w:hAnsi="Times New Roman"/>
          <w:b/>
          <w:sz w:val="18"/>
          <w:szCs w:val="18"/>
        </w:rPr>
        <w:t>5</w:t>
      </w:r>
      <w:r w:rsidRPr="007C377E">
        <w:rPr>
          <w:rFonts w:ascii="Times New Roman" w:hAnsi="Times New Roman"/>
          <w:b/>
          <w:sz w:val="18"/>
          <w:szCs w:val="18"/>
          <w:lang w:val="kk-KZ"/>
        </w:rPr>
        <w:t xml:space="preserve">г., в. </w:t>
      </w:r>
      <w:r w:rsidRPr="003929CA">
        <w:rPr>
          <w:rFonts w:ascii="Times New Roman" w:hAnsi="Times New Roman"/>
          <w:b/>
          <w:sz w:val="18"/>
          <w:szCs w:val="18"/>
        </w:rPr>
        <w:t>09</w:t>
      </w:r>
      <w:r w:rsidRPr="007C377E">
        <w:rPr>
          <w:rFonts w:ascii="Times New Roman" w:hAnsi="Times New Roman"/>
          <w:b/>
          <w:sz w:val="18"/>
          <w:szCs w:val="18"/>
          <w:lang w:val="kk-KZ"/>
        </w:rPr>
        <w:t xml:space="preserve"> ч:</w:t>
      </w:r>
      <w:r w:rsidRPr="003929CA">
        <w:rPr>
          <w:rFonts w:ascii="Times New Roman" w:hAnsi="Times New Roman"/>
          <w:b/>
          <w:sz w:val="18"/>
          <w:szCs w:val="18"/>
        </w:rPr>
        <w:t>18</w:t>
      </w:r>
      <w:r w:rsidRPr="007C377E">
        <w:rPr>
          <w:rFonts w:ascii="Times New Roman" w:hAnsi="Times New Roman"/>
          <w:b/>
          <w:sz w:val="18"/>
          <w:szCs w:val="18"/>
          <w:lang w:val="kk-KZ"/>
        </w:rPr>
        <w:t xml:space="preserve"> м</w:t>
      </w:r>
    </w:p>
    <w:p w:rsidR="002A4BB5" w:rsidRPr="002A4BB5" w:rsidRDefault="002A4BB5" w:rsidP="002A4BB5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713D6C" w:rsidRDefault="00713D6C" w:rsidP="00713D6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7870F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A490E" w:rsidRDefault="000A490E" w:rsidP="000A490E">
      <w:pPr>
        <w:pStyle w:val="a5"/>
        <w:spacing w:after="0"/>
        <w:rPr>
          <w:rFonts w:ascii="Times New Roman" w:hAnsi="Times New Roman"/>
          <w:b/>
          <w:sz w:val="18"/>
          <w:szCs w:val="18"/>
          <w:lang w:val="kk-KZ"/>
        </w:rPr>
      </w:pPr>
    </w:p>
    <w:p w:rsidR="000A490E" w:rsidRPr="000A490E" w:rsidRDefault="000A490E" w:rsidP="000A490E">
      <w:pPr>
        <w:spacing w:after="0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</w:t>
      </w:r>
      <w:r w:rsidRPr="000A490E">
        <w:rPr>
          <w:rFonts w:ascii="Times New Roman" w:hAnsi="Times New Roman"/>
          <w:b/>
          <w:sz w:val="18"/>
          <w:szCs w:val="18"/>
          <w:lang w:val="kk-KZ"/>
        </w:rPr>
        <w:t>-  ТОО «</w:t>
      </w:r>
      <w:r w:rsidRPr="000A490E">
        <w:rPr>
          <w:rFonts w:ascii="Times New Roman" w:hAnsi="Times New Roman"/>
          <w:b/>
          <w:sz w:val="18"/>
          <w:szCs w:val="18"/>
          <w:lang w:val="en-US"/>
        </w:rPr>
        <w:t>Hassar</w:t>
      </w:r>
      <w:r w:rsidRPr="000A490E">
        <w:rPr>
          <w:rFonts w:ascii="Times New Roman" w:hAnsi="Times New Roman"/>
          <w:b/>
          <w:sz w:val="18"/>
          <w:szCs w:val="18"/>
        </w:rPr>
        <w:t xml:space="preserve"> </w:t>
      </w:r>
      <w:r w:rsidRPr="000A490E">
        <w:rPr>
          <w:rFonts w:ascii="Times New Roman" w:hAnsi="Times New Roman"/>
          <w:b/>
          <w:sz w:val="18"/>
          <w:szCs w:val="18"/>
          <w:lang w:val="en-US"/>
        </w:rPr>
        <w:t>Trade</w:t>
      </w:r>
      <w:r w:rsidRPr="000A490E">
        <w:rPr>
          <w:rFonts w:ascii="Times New Roman" w:hAnsi="Times New Roman"/>
          <w:b/>
          <w:sz w:val="18"/>
          <w:szCs w:val="18"/>
          <w:lang w:val="kk-KZ"/>
        </w:rPr>
        <w:t>», РК, г. Астана, ул. Шәймерден Қосшығұлұлы, д. 17, кв/офис 68    от 09.01.2025г., в. 09 ч:45 м</w:t>
      </w:r>
      <w:r w:rsidR="00711A5A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711A5A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(лоты №</w:t>
      </w:r>
      <w:r w:rsidR="00711A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12,</w:t>
      </w:r>
      <w:r w:rsidR="00B70C7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A02B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32,33</w:t>
      </w:r>
      <w:r w:rsidR="00711A5A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),</w:t>
      </w:r>
      <w:r w:rsidR="00711A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с</w:t>
      </w:r>
      <w:r w:rsidR="00711A5A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умма договора: </w:t>
      </w:r>
      <w:r w:rsidR="007927D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B70C7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1 093 2</w:t>
      </w:r>
      <w:r w:rsidR="00CA02B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00</w:t>
      </w:r>
      <w:r w:rsidR="00FF557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FD6DE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711A5A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 0</w:t>
      </w:r>
      <w:r w:rsidR="00711A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 т</w:t>
      </w:r>
      <w:r w:rsidR="00711A5A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иын</w:t>
      </w:r>
    </w:p>
    <w:p w:rsidR="000A490E" w:rsidRPr="00711A5A" w:rsidRDefault="000A490E" w:rsidP="000A490E">
      <w:pPr>
        <w:spacing w:after="0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</w:t>
      </w:r>
      <w:r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 ИП </w:t>
      </w:r>
      <w:r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«</w:t>
      </w:r>
      <w:r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IDIALKZ</w:t>
      </w:r>
      <w:r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, РК, Алатауский район, микрорайон Аккент, дом </w:t>
      </w:r>
      <w:r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№21, офис №6    </w:t>
      </w:r>
      <w:r w:rsidR="00711A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711A5A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(лоты</w:t>
      </w:r>
      <w:r w:rsidR="007927D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№ 1,2,10,11,</w:t>
      </w:r>
      <w:r w:rsidR="00711A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13,14,15,16,17,18,19,20</w:t>
      </w:r>
      <w:r w:rsidR="00A13AC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,30,31</w:t>
      </w:r>
      <w:r w:rsidR="00711A5A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),</w:t>
      </w:r>
      <w:r w:rsidR="00711A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с</w:t>
      </w:r>
      <w:r w:rsidR="00711A5A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умма договора: </w:t>
      </w:r>
      <w:r w:rsidR="00A13AC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3 765 075</w:t>
      </w:r>
      <w:r w:rsidR="00711A5A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тенге 0</w:t>
      </w:r>
      <w:r w:rsidR="00711A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 т</w:t>
      </w:r>
      <w:r w:rsidR="00711A5A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иын</w:t>
      </w:r>
    </w:p>
    <w:p w:rsidR="00713D6C" w:rsidRDefault="000A490E" w:rsidP="000A490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</w:t>
      </w:r>
      <w:r w:rsidR="00713D6C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-</w:t>
      </w:r>
      <w:r w:rsidR="00713D6C" w:rsidRPr="000A490E">
        <w:rPr>
          <w:rFonts w:ascii="Times New Roman" w:hAnsi="Times New Roman"/>
          <w:b/>
          <w:sz w:val="18"/>
          <w:szCs w:val="18"/>
          <w:lang w:val="kk-KZ"/>
        </w:rPr>
        <w:t xml:space="preserve">   ИП   «Nuralimed», РК,  Алмат</w:t>
      </w:r>
      <w:r w:rsidR="00713D6C" w:rsidRPr="000A490E">
        <w:rPr>
          <w:rFonts w:ascii="Times New Roman" w:hAnsi="Times New Roman"/>
          <w:b/>
          <w:sz w:val="18"/>
          <w:szCs w:val="18"/>
        </w:rPr>
        <w:t xml:space="preserve">инская область, Карасайский район, Каскеленская г.а., УЛИЦА </w:t>
      </w:r>
      <w:r w:rsidR="00713D6C" w:rsidRPr="000A490E">
        <w:rPr>
          <w:rFonts w:ascii="Times New Roman" w:hAnsi="Times New Roman"/>
          <w:b/>
          <w:sz w:val="18"/>
          <w:szCs w:val="18"/>
          <w:lang w:val="kk-KZ"/>
        </w:rPr>
        <w:t xml:space="preserve">Әлімқұлова, дом </w:t>
      </w:r>
      <w:r w:rsidR="00713D6C" w:rsidRPr="000A490E">
        <w:rPr>
          <w:rFonts w:ascii="Times New Roman" w:hAnsi="Times New Roman"/>
          <w:b/>
          <w:sz w:val="18"/>
          <w:szCs w:val="18"/>
        </w:rPr>
        <w:t>№ 66А</w:t>
      </w:r>
      <w:r w:rsidR="00713D6C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(лоты № 3,4,5,6,7,8,9), </w:t>
      </w:r>
      <w:r w:rsidR="00711A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с</w:t>
      </w:r>
      <w:r w:rsidR="00713D6C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умма договора: </w:t>
      </w:r>
      <w:r w:rsidR="001B0A2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3 045 579</w:t>
      </w:r>
      <w:r w:rsidR="00713D6C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тенге 0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 т</w:t>
      </w:r>
      <w:r w:rsidR="00713D6C" w:rsidRPr="000A490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иын</w:t>
      </w:r>
    </w:p>
    <w:p w:rsidR="005077D7" w:rsidRDefault="005077D7" w:rsidP="000A490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5077D7" w:rsidRPr="00036E20" w:rsidRDefault="005077D7" w:rsidP="005077D7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036E20">
        <w:rPr>
          <w:rFonts w:ascii="Times New Roman" w:hAnsi="Times New Roman"/>
          <w:b/>
          <w:sz w:val="18"/>
          <w:szCs w:val="18"/>
          <w:lang w:val="kk-KZ"/>
        </w:rPr>
        <w:t xml:space="preserve">Признать лоты  №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21,22,23,24,25,26,27,28,29 </w:t>
      </w:r>
      <w:r w:rsidRPr="00036E20">
        <w:rPr>
          <w:rFonts w:ascii="Times New Roman" w:hAnsi="Times New Roman"/>
          <w:b/>
          <w:sz w:val="18"/>
          <w:szCs w:val="18"/>
          <w:lang w:val="kk-KZ"/>
        </w:rPr>
        <w:t xml:space="preserve"> несостоявшимся</w:t>
      </w:r>
    </w:p>
    <w:p w:rsidR="005077D7" w:rsidRPr="005077D7" w:rsidRDefault="005077D7" w:rsidP="005077D7">
      <w:pPr>
        <w:spacing w:after="0"/>
        <w:ind w:left="360"/>
        <w:rPr>
          <w:rFonts w:ascii="Times New Roman" w:hAnsi="Times New Roman"/>
          <w:b/>
          <w:sz w:val="18"/>
          <w:szCs w:val="18"/>
          <w:lang w:val="kk-KZ"/>
        </w:rPr>
      </w:pPr>
      <w:bookmarkStart w:id="0" w:name="_GoBack"/>
      <w:bookmarkEnd w:id="0"/>
    </w:p>
    <w:p w:rsidR="00E20677" w:rsidRPr="00CA712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157089">
        <w:rPr>
          <w:rFonts w:ascii="Times New Roman" w:hAnsi="Times New Roman"/>
          <w:sz w:val="16"/>
          <w:szCs w:val="16"/>
        </w:rPr>
        <w:t xml:space="preserve">            </w:t>
      </w:r>
      <w:r w:rsidRPr="00CA7123">
        <w:rPr>
          <w:rFonts w:ascii="Times New Roman" w:hAnsi="Times New Roman"/>
          <w:sz w:val="16"/>
          <w:szCs w:val="16"/>
        </w:rPr>
        <w:t xml:space="preserve">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A7123">
        <w:rPr>
          <w:rFonts w:ascii="Times New Roman" w:hAnsi="Times New Roman"/>
          <w:sz w:val="16"/>
          <w:szCs w:val="16"/>
        </w:rPr>
        <w:t>Сыбанбаев  Д.А.</w:t>
      </w: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="00157089">
        <w:rPr>
          <w:rFonts w:ascii="Times New Roman" w:hAnsi="Times New Roman"/>
          <w:sz w:val="16"/>
          <w:szCs w:val="16"/>
        </w:rPr>
        <w:t xml:space="preserve">           </w:t>
      </w:r>
      <w:r w:rsidRPr="00CA7123">
        <w:rPr>
          <w:rFonts w:ascii="Times New Roman" w:hAnsi="Times New Roman"/>
          <w:sz w:val="16"/>
          <w:szCs w:val="16"/>
        </w:rPr>
        <w:t xml:space="preserve">  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="00EB24B8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>Члены комиссии: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- зам директора</w:t>
      </w:r>
      <w:r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 </w:t>
      </w:r>
      <w:r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-   </w:t>
      </w:r>
      <w:r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>экономическому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 w:rsidR="00EB24B8"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 xml:space="preserve">и административно-хозяйственному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Жексембаева А.С.</w:t>
      </w:r>
    </w:p>
    <w:p w:rsidR="00CA7123" w:rsidRDefault="00CA7123" w:rsidP="00CA7123">
      <w:p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обеспечению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-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Юрист                                                                                       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Бидайбекова К.К.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-  провизор -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- материальный бухгалтер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D649F2" w:rsidRPr="00EB338D" w:rsidRDefault="00CA7123" w:rsidP="00CA712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- </w:t>
      </w:r>
      <w:r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0C" w:rsidRDefault="0058690C" w:rsidP="00233E55">
      <w:pPr>
        <w:spacing w:after="0" w:line="240" w:lineRule="auto"/>
      </w:pPr>
      <w:r>
        <w:separator/>
      </w:r>
    </w:p>
  </w:endnote>
  <w:endnote w:type="continuationSeparator" w:id="0">
    <w:p w:rsidR="0058690C" w:rsidRDefault="0058690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0C" w:rsidRDefault="0058690C" w:rsidP="00233E55">
      <w:pPr>
        <w:spacing w:after="0" w:line="240" w:lineRule="auto"/>
      </w:pPr>
      <w:r>
        <w:separator/>
      </w:r>
    </w:p>
  </w:footnote>
  <w:footnote w:type="continuationSeparator" w:id="0">
    <w:p w:rsidR="0058690C" w:rsidRDefault="0058690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1370"/>
    <w:multiLevelType w:val="hybridMultilevel"/>
    <w:tmpl w:val="B09AAEBE"/>
    <w:lvl w:ilvl="0" w:tplc="E28A7C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C2715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8367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E678C"/>
    <w:multiLevelType w:val="hybridMultilevel"/>
    <w:tmpl w:val="6122C784"/>
    <w:lvl w:ilvl="0" w:tplc="BEFEB672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186EDD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21"/>
  </w:num>
  <w:num w:numId="5">
    <w:abstractNumId w:val="12"/>
  </w:num>
  <w:num w:numId="6">
    <w:abstractNumId w:val="28"/>
  </w:num>
  <w:num w:numId="7">
    <w:abstractNumId w:val="24"/>
  </w:num>
  <w:num w:numId="8">
    <w:abstractNumId w:val="0"/>
  </w:num>
  <w:num w:numId="9">
    <w:abstractNumId w:val="10"/>
  </w:num>
  <w:num w:numId="10">
    <w:abstractNumId w:val="27"/>
  </w:num>
  <w:num w:numId="11">
    <w:abstractNumId w:val="16"/>
  </w:num>
  <w:num w:numId="12">
    <w:abstractNumId w:val="11"/>
  </w:num>
  <w:num w:numId="13">
    <w:abstractNumId w:val="32"/>
  </w:num>
  <w:num w:numId="14">
    <w:abstractNumId w:val="1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6"/>
  </w:num>
  <w:num w:numId="20">
    <w:abstractNumId w:val="6"/>
  </w:num>
  <w:num w:numId="2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0"/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 w:numId="27">
    <w:abstractNumId w:val="25"/>
  </w:num>
  <w:num w:numId="28">
    <w:abstractNumId w:val="5"/>
  </w:num>
  <w:num w:numId="29">
    <w:abstractNumId w:val="29"/>
  </w:num>
  <w:num w:numId="30">
    <w:abstractNumId w:val="31"/>
  </w:num>
  <w:num w:numId="31">
    <w:abstractNumId w:val="22"/>
  </w:num>
  <w:num w:numId="32">
    <w:abstractNumId w:val="13"/>
  </w:num>
  <w:num w:numId="33">
    <w:abstractNumId w:val="3"/>
  </w:num>
  <w:num w:numId="34">
    <w:abstractNumId w:val="34"/>
  </w:num>
  <w:num w:numId="35">
    <w:abstractNumId w:val="4"/>
  </w:num>
  <w:num w:numId="36">
    <w:abstractNumId w:val="33"/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6ED2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1761E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490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1C7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2F0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6F47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308"/>
    <w:rsid w:val="001A4D30"/>
    <w:rsid w:val="001A674A"/>
    <w:rsid w:val="001A6928"/>
    <w:rsid w:val="001A70AE"/>
    <w:rsid w:val="001A729A"/>
    <w:rsid w:val="001A799A"/>
    <w:rsid w:val="001B0A2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2E10"/>
    <w:rsid w:val="00214F1E"/>
    <w:rsid w:val="002162BE"/>
    <w:rsid w:val="002167D7"/>
    <w:rsid w:val="00220AC5"/>
    <w:rsid w:val="0022105E"/>
    <w:rsid w:val="002211EF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0B3E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835"/>
    <w:rsid w:val="00282B79"/>
    <w:rsid w:val="0028307D"/>
    <w:rsid w:val="00283A5E"/>
    <w:rsid w:val="0029023A"/>
    <w:rsid w:val="002909ED"/>
    <w:rsid w:val="00290E4D"/>
    <w:rsid w:val="00291238"/>
    <w:rsid w:val="0029244C"/>
    <w:rsid w:val="00292665"/>
    <w:rsid w:val="0029368C"/>
    <w:rsid w:val="002943D3"/>
    <w:rsid w:val="0029614C"/>
    <w:rsid w:val="002972D8"/>
    <w:rsid w:val="002A02D5"/>
    <w:rsid w:val="002A4BB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3C3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D84"/>
    <w:rsid w:val="00323FC5"/>
    <w:rsid w:val="00323FF3"/>
    <w:rsid w:val="0032424E"/>
    <w:rsid w:val="003254A8"/>
    <w:rsid w:val="0032670F"/>
    <w:rsid w:val="00327607"/>
    <w:rsid w:val="003301C9"/>
    <w:rsid w:val="003320F4"/>
    <w:rsid w:val="00332C89"/>
    <w:rsid w:val="003330FB"/>
    <w:rsid w:val="00333218"/>
    <w:rsid w:val="0033339E"/>
    <w:rsid w:val="0033508B"/>
    <w:rsid w:val="00335B54"/>
    <w:rsid w:val="003373DA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9CA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4FBD"/>
    <w:rsid w:val="003C5ABB"/>
    <w:rsid w:val="003C5AD6"/>
    <w:rsid w:val="003C5DDC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6012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3463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1E4D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BA2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B7A45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077D7"/>
    <w:rsid w:val="00510363"/>
    <w:rsid w:val="005108B4"/>
    <w:rsid w:val="005116AE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4EF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1ADE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38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0061"/>
    <w:rsid w:val="0058183B"/>
    <w:rsid w:val="00583DD6"/>
    <w:rsid w:val="005840D6"/>
    <w:rsid w:val="00585772"/>
    <w:rsid w:val="0058690C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1E6C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A5A"/>
    <w:rsid w:val="00711BC0"/>
    <w:rsid w:val="00712CA0"/>
    <w:rsid w:val="0071384A"/>
    <w:rsid w:val="00713D6C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19E8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4F97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27D1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3E43"/>
    <w:rsid w:val="007C781F"/>
    <w:rsid w:val="007D02A9"/>
    <w:rsid w:val="007D0990"/>
    <w:rsid w:val="007D1832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0E75"/>
    <w:rsid w:val="00851169"/>
    <w:rsid w:val="00851D3A"/>
    <w:rsid w:val="008527EE"/>
    <w:rsid w:val="0085439E"/>
    <w:rsid w:val="00854CD5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8C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3C7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D2C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4991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36D8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4D7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35C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98F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AC9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858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6CE4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87F4F"/>
    <w:rsid w:val="00A908DB"/>
    <w:rsid w:val="00A90F4A"/>
    <w:rsid w:val="00A913FD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4AD4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4DD6"/>
    <w:rsid w:val="00AE55F0"/>
    <w:rsid w:val="00AE5AA5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6271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0C7D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161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2D14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6EB2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2B2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3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17D"/>
    <w:rsid w:val="00D1720B"/>
    <w:rsid w:val="00D176DA"/>
    <w:rsid w:val="00D20052"/>
    <w:rsid w:val="00D23106"/>
    <w:rsid w:val="00D23A16"/>
    <w:rsid w:val="00D24487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27D3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6DB7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080D"/>
    <w:rsid w:val="00D82159"/>
    <w:rsid w:val="00D827E0"/>
    <w:rsid w:val="00D83C7D"/>
    <w:rsid w:val="00D84BF5"/>
    <w:rsid w:val="00D84D15"/>
    <w:rsid w:val="00D85C74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37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4BA7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243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B73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C4E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2D8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2C96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C09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8D2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6DE6"/>
    <w:rsid w:val="00FD7A75"/>
    <w:rsid w:val="00FE23D2"/>
    <w:rsid w:val="00FE3281"/>
    <w:rsid w:val="00FE4463"/>
    <w:rsid w:val="00FE46B9"/>
    <w:rsid w:val="00FE47AF"/>
    <w:rsid w:val="00FE6259"/>
    <w:rsid w:val="00FE7646"/>
    <w:rsid w:val="00FE77C3"/>
    <w:rsid w:val="00FF1293"/>
    <w:rsid w:val="00FF13DB"/>
    <w:rsid w:val="00FF162D"/>
    <w:rsid w:val="00FF3E77"/>
    <w:rsid w:val="00FF4024"/>
    <w:rsid w:val="00FF4507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2FD00-AE48-40D1-88CE-89C37A6C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165</cp:revision>
  <cp:lastPrinted>2025-01-21T09:40:00Z</cp:lastPrinted>
  <dcterms:created xsi:type="dcterms:W3CDTF">2024-08-06T09:44:00Z</dcterms:created>
  <dcterms:modified xsi:type="dcterms:W3CDTF">2025-01-28T09:29:00Z</dcterms:modified>
</cp:coreProperties>
</file>